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E5D9" w14:textId="2BAFC152" w:rsidR="004765CF" w:rsidRDefault="004765CF" w:rsidP="002F09E9">
      <w:pPr>
        <w:spacing w:after="0" w:line="276" w:lineRule="auto"/>
        <w:jc w:val="center"/>
        <w:rPr>
          <w:b/>
          <w:szCs w:val="32"/>
        </w:rPr>
      </w:pPr>
      <w:bookmarkStart w:id="0" w:name="_GoBack"/>
      <w:bookmarkEnd w:id="0"/>
      <w:r w:rsidRPr="004765CF">
        <w:rPr>
          <w:b/>
          <w:szCs w:val="32"/>
        </w:rPr>
        <w:t xml:space="preserve"> </w:t>
      </w:r>
      <w:r w:rsidR="00D963F3">
        <w:rPr>
          <w:b/>
          <w:szCs w:val="32"/>
        </w:rPr>
        <w:t xml:space="preserve">Про роботу гуртків </w:t>
      </w:r>
      <w:r w:rsidRPr="004765CF">
        <w:rPr>
          <w:b/>
          <w:szCs w:val="32"/>
        </w:rPr>
        <w:t xml:space="preserve">Нововолинського центру дитячої та юнацької творчості </w:t>
      </w:r>
    </w:p>
    <w:p w14:paraId="54D86855" w14:textId="77777777" w:rsidR="004765CF" w:rsidRPr="004765CF" w:rsidRDefault="004765CF" w:rsidP="002F09E9">
      <w:pPr>
        <w:spacing w:after="0" w:line="276" w:lineRule="auto"/>
        <w:ind w:firstLine="567"/>
        <w:jc w:val="both"/>
      </w:pPr>
      <w:r w:rsidRPr="004765CF">
        <w:t xml:space="preserve">Нововолинський центр дитячої та юнацької творчості є комплексним позашкільним закладом, який відіграє важливу роль у розвитку та формуванні майбутньої особистості, дає можливість реалізувати власні здібності й інтереси, набути корисних навичок, розкрити таланти і, найголовніше, замислитися над вибором майбутньої професії. </w:t>
      </w:r>
    </w:p>
    <w:p w14:paraId="0D276F0E" w14:textId="77777777" w:rsidR="004765CF" w:rsidRPr="004765CF" w:rsidRDefault="004765CF" w:rsidP="002F09E9">
      <w:pPr>
        <w:spacing w:line="276" w:lineRule="auto"/>
        <w:ind w:firstLine="567"/>
        <w:jc w:val="both"/>
        <w:rPr>
          <w:rFonts w:eastAsia="Calibri"/>
        </w:rPr>
      </w:pPr>
      <w:r w:rsidRPr="004765CF">
        <w:rPr>
          <w:rFonts w:eastAsia="Calibri"/>
        </w:rPr>
        <w:t xml:space="preserve">У Центрі здобувають позашкільну освіту </w:t>
      </w:r>
      <w:r w:rsidRPr="00CE1CAE">
        <w:rPr>
          <w:rFonts w:eastAsia="Calibri"/>
          <w:bCs/>
        </w:rPr>
        <w:t>1695</w:t>
      </w:r>
      <w:r w:rsidRPr="00CE1CAE">
        <w:rPr>
          <w:rFonts w:eastAsia="Calibri"/>
        </w:rPr>
        <w:t xml:space="preserve"> вихованців у </w:t>
      </w:r>
      <w:r w:rsidRPr="00CE1CAE">
        <w:rPr>
          <w:rFonts w:eastAsia="Calibri"/>
          <w:bCs/>
        </w:rPr>
        <w:t>116</w:t>
      </w:r>
      <w:r w:rsidRPr="004765CF">
        <w:rPr>
          <w:rFonts w:eastAsia="Calibri"/>
        </w:rPr>
        <w:t xml:space="preserve"> групах, які працюють, як на базі закладу, так і в закладах загальної середньої освіти Нововолинської МТГ. </w:t>
      </w:r>
    </w:p>
    <w:p w14:paraId="3CDC2E53" w14:textId="29774A3F" w:rsidR="004765CF" w:rsidRPr="004765CF" w:rsidRDefault="004765CF" w:rsidP="00EE18C5">
      <w:pPr>
        <w:spacing w:before="240" w:line="240" w:lineRule="auto"/>
        <w:ind w:firstLine="567"/>
        <w:jc w:val="center"/>
        <w:rPr>
          <w:rFonts w:eastAsia="Calibri"/>
          <w:b/>
        </w:rPr>
      </w:pPr>
      <w:r w:rsidRPr="004765CF">
        <w:rPr>
          <w:rFonts w:eastAsia="Calibri"/>
          <w:b/>
        </w:rPr>
        <w:t>Моніторинг охоплення вихованців гуртковою роботою по відділах у 2023-2024 н.</w:t>
      </w:r>
      <w:r w:rsidR="00CE1CAE">
        <w:rPr>
          <w:rFonts w:eastAsia="Calibri"/>
          <w:b/>
        </w:rPr>
        <w:t xml:space="preserve"> </w:t>
      </w:r>
      <w:r w:rsidRPr="004765CF">
        <w:rPr>
          <w:rFonts w:eastAsia="Calibri"/>
          <w:b/>
        </w:rPr>
        <w:t>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2295"/>
        <w:gridCol w:w="2295"/>
      </w:tblGrid>
      <w:tr w:rsidR="004765CF" w:rsidRPr="00CE1CAE" w14:paraId="3482BEF4" w14:textId="77777777" w:rsidTr="00AF1086">
        <w:trPr>
          <w:trHeight w:val="541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EF81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Назва відділу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2165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К-сть груп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115B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К-сть гуртківців</w:t>
            </w:r>
          </w:p>
        </w:tc>
      </w:tr>
      <w:tr w:rsidR="004765CF" w:rsidRPr="00CE1CAE" w14:paraId="17A8F429" w14:textId="77777777" w:rsidTr="00AF1086">
        <w:trPr>
          <w:trHeight w:val="309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69E4" w14:textId="77777777" w:rsidR="004765CF" w:rsidRPr="002F09E9" w:rsidRDefault="004765CF" w:rsidP="00DD7A77">
            <w:pPr>
              <w:spacing w:after="0" w:line="240" w:lineRule="auto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науково-технічний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FBBC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31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4611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470</w:t>
            </w:r>
          </w:p>
        </w:tc>
      </w:tr>
      <w:tr w:rsidR="004765CF" w:rsidRPr="00CE1CAE" w14:paraId="5C7FEB43" w14:textId="77777777" w:rsidTr="00AF1086">
        <w:trPr>
          <w:trHeight w:val="258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7A5" w14:textId="77777777" w:rsidR="004765CF" w:rsidRPr="002F09E9" w:rsidRDefault="004765CF" w:rsidP="00DD7A77">
            <w:pPr>
              <w:spacing w:after="0" w:line="240" w:lineRule="auto"/>
              <w:rPr>
                <w:rFonts w:eastAsia="Calibri"/>
                <w:sz w:val="24"/>
              </w:rPr>
            </w:pPr>
            <w:proofErr w:type="spellStart"/>
            <w:r w:rsidRPr="002F09E9">
              <w:rPr>
                <w:rFonts w:eastAsia="Calibri"/>
                <w:sz w:val="24"/>
              </w:rPr>
              <w:t>туристсько</w:t>
            </w:r>
            <w:proofErr w:type="spellEnd"/>
            <w:r w:rsidRPr="002F09E9">
              <w:rPr>
                <w:rFonts w:eastAsia="Calibri"/>
                <w:sz w:val="24"/>
              </w:rPr>
              <w:t>-краєзнавчий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B1D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11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6AB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156</w:t>
            </w:r>
          </w:p>
        </w:tc>
      </w:tr>
      <w:tr w:rsidR="004765CF" w:rsidRPr="00CE1CAE" w14:paraId="472C9235" w14:textId="77777777" w:rsidTr="00AF1086">
        <w:trPr>
          <w:trHeight w:val="206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4B92" w14:textId="77777777" w:rsidR="004765CF" w:rsidRPr="002F09E9" w:rsidRDefault="004765CF" w:rsidP="00DD7A77">
            <w:pPr>
              <w:spacing w:after="0" w:line="240" w:lineRule="auto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художньо-естетичний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FEE6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35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95BF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492</w:t>
            </w:r>
          </w:p>
        </w:tc>
      </w:tr>
      <w:tr w:rsidR="004765CF" w:rsidRPr="00CE1CAE" w14:paraId="3CD18991" w14:textId="77777777" w:rsidTr="00AF1086">
        <w:trPr>
          <w:trHeight w:val="26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E295" w14:textId="77777777" w:rsidR="004765CF" w:rsidRPr="002F09E9" w:rsidRDefault="004765CF" w:rsidP="00DD7A77">
            <w:pPr>
              <w:spacing w:after="0" w:line="240" w:lineRule="auto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еколого-натуралістичний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341D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25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090A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368</w:t>
            </w:r>
          </w:p>
        </w:tc>
      </w:tr>
      <w:tr w:rsidR="004765CF" w:rsidRPr="00CE1CAE" w14:paraId="488EA688" w14:textId="77777777" w:rsidTr="00AF1086">
        <w:trPr>
          <w:trHeight w:val="269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5DB6" w14:textId="77777777" w:rsidR="004765CF" w:rsidRPr="002F09E9" w:rsidRDefault="004765CF" w:rsidP="00DD7A77">
            <w:pPr>
              <w:spacing w:after="0" w:line="240" w:lineRule="auto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наукова філія МАН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E762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14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7363" w14:textId="77777777" w:rsidR="004765CF" w:rsidRPr="002F09E9" w:rsidRDefault="004765CF" w:rsidP="00DD7A77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2F09E9">
              <w:rPr>
                <w:rFonts w:eastAsia="Calibri"/>
                <w:sz w:val="24"/>
              </w:rPr>
              <w:t>209</w:t>
            </w:r>
          </w:p>
        </w:tc>
      </w:tr>
    </w:tbl>
    <w:p w14:paraId="23979C21" w14:textId="77777777" w:rsidR="004765CF" w:rsidRPr="004765CF" w:rsidRDefault="004765CF" w:rsidP="00DD7A77">
      <w:pPr>
        <w:spacing w:after="0" w:line="240" w:lineRule="auto"/>
        <w:jc w:val="both"/>
        <w:rPr>
          <w:sz w:val="24"/>
        </w:rPr>
      </w:pPr>
    </w:p>
    <w:p w14:paraId="0A4D66F9" w14:textId="77777777" w:rsidR="004765CF" w:rsidRPr="004765CF" w:rsidRDefault="004765CF" w:rsidP="002F09E9">
      <w:pPr>
        <w:shd w:val="clear" w:color="auto" w:fill="FFFFFF"/>
        <w:spacing w:after="0" w:line="276" w:lineRule="auto"/>
        <w:ind w:firstLine="567"/>
        <w:jc w:val="both"/>
        <w:rPr>
          <w:rFonts w:eastAsia="Times New Roman"/>
          <w:bCs/>
          <w:iCs/>
          <w:lang w:eastAsia="ru-RU"/>
        </w:rPr>
      </w:pPr>
      <w:r w:rsidRPr="004765CF">
        <w:rPr>
          <w:rFonts w:eastAsia="Times New Roman"/>
          <w:bCs/>
          <w:iCs/>
          <w:lang w:eastAsia="ru-RU"/>
        </w:rPr>
        <w:t xml:space="preserve">У закладі є </w:t>
      </w:r>
      <w:r w:rsidRPr="004765CF">
        <w:rPr>
          <w:rFonts w:eastAsia="Times New Roman"/>
          <w:b/>
          <w:bCs/>
          <w:iCs/>
          <w:lang w:eastAsia="ru-RU"/>
        </w:rPr>
        <w:t xml:space="preserve">5 </w:t>
      </w:r>
      <w:r w:rsidRPr="004765CF">
        <w:rPr>
          <w:rFonts w:eastAsia="Times New Roman"/>
          <w:bCs/>
          <w:iCs/>
          <w:lang w:eastAsia="ru-RU"/>
        </w:rPr>
        <w:t>колективів, яким присвоєно почесне звання «Зразковий художній колектив»:</w:t>
      </w:r>
      <w:r w:rsidRPr="004765CF">
        <w:rPr>
          <w:rFonts w:eastAsia="Times New Roman"/>
          <w:bCs/>
          <w:iCs/>
          <w:szCs w:val="24"/>
          <w:lang w:eastAsia="ru-RU"/>
        </w:rPr>
        <w:t xml:space="preserve"> драматичний колектив «Пролісок», «Духовий оркестр», в</w:t>
      </w:r>
      <w:r w:rsidRPr="004765CF">
        <w:rPr>
          <w:rFonts w:eastAsia="Times New Roman"/>
          <w:bCs/>
          <w:szCs w:val="24"/>
          <w:lang w:eastAsia="ru-RU"/>
        </w:rPr>
        <w:t>ока</w:t>
      </w:r>
      <w:r w:rsidRPr="004765CF">
        <w:rPr>
          <w:rFonts w:eastAsia="Times New Roman"/>
          <w:bCs/>
          <w:iCs/>
          <w:szCs w:val="24"/>
          <w:lang w:eastAsia="ru-RU"/>
        </w:rPr>
        <w:t xml:space="preserve">льний ансамбль «Паросток», ансамбль бандуристів «Горлиця», ансамбль скрипалів. </w:t>
      </w:r>
    </w:p>
    <w:p w14:paraId="56740EC9" w14:textId="55503702" w:rsidR="004765CF" w:rsidRPr="004765CF" w:rsidRDefault="004765CF" w:rsidP="002F09E9">
      <w:pPr>
        <w:spacing w:after="0" w:line="276" w:lineRule="auto"/>
        <w:ind w:firstLine="540"/>
        <w:jc w:val="both"/>
        <w:rPr>
          <w:iCs/>
          <w:szCs w:val="22"/>
        </w:rPr>
      </w:pPr>
      <w:r w:rsidRPr="004765CF">
        <w:rPr>
          <w:iCs/>
          <w:szCs w:val="22"/>
        </w:rPr>
        <w:t xml:space="preserve">Гордість нашого закладу </w:t>
      </w:r>
      <w:r w:rsidRPr="004765CF">
        <w:rPr>
          <w:b/>
          <w:iCs/>
          <w:szCs w:val="22"/>
        </w:rPr>
        <w:t>3</w:t>
      </w:r>
      <w:r w:rsidRPr="004765CF">
        <w:rPr>
          <w:iCs/>
          <w:szCs w:val="22"/>
        </w:rPr>
        <w:t xml:space="preserve"> </w:t>
      </w:r>
      <w:r w:rsidR="00E174AA">
        <w:rPr>
          <w:iCs/>
          <w:szCs w:val="22"/>
        </w:rPr>
        <w:t>«Н</w:t>
      </w:r>
      <w:r w:rsidRPr="004765CF">
        <w:rPr>
          <w:iCs/>
          <w:szCs w:val="22"/>
        </w:rPr>
        <w:t xml:space="preserve">ародні </w:t>
      </w:r>
      <w:r w:rsidR="00E174AA">
        <w:rPr>
          <w:iCs/>
          <w:szCs w:val="22"/>
        </w:rPr>
        <w:t xml:space="preserve">художні </w:t>
      </w:r>
      <w:r w:rsidRPr="004765CF">
        <w:rPr>
          <w:iCs/>
          <w:szCs w:val="22"/>
        </w:rPr>
        <w:t>колективи</w:t>
      </w:r>
      <w:r w:rsidR="00E174AA">
        <w:rPr>
          <w:iCs/>
          <w:szCs w:val="22"/>
        </w:rPr>
        <w:t>»</w:t>
      </w:r>
      <w:r w:rsidRPr="004765CF">
        <w:rPr>
          <w:iCs/>
          <w:szCs w:val="22"/>
        </w:rPr>
        <w:t>: ансамбль народного танцю «Щасливе дитинство», гурток «Фітодизайну», вокально-естрадного співу.</w:t>
      </w:r>
    </w:p>
    <w:p w14:paraId="3D6814EE" w14:textId="77777777" w:rsidR="004765CF" w:rsidRPr="00CE1CAE" w:rsidRDefault="004765CF" w:rsidP="002A16C3">
      <w:pPr>
        <w:spacing w:after="0" w:line="240" w:lineRule="auto"/>
        <w:ind w:firstLine="567"/>
        <w:jc w:val="center"/>
        <w:rPr>
          <w:b/>
          <w:sz w:val="24"/>
        </w:rPr>
      </w:pPr>
    </w:p>
    <w:p w14:paraId="5CF7B51E" w14:textId="77777777" w:rsidR="004765CF" w:rsidRPr="004765CF" w:rsidRDefault="004765CF" w:rsidP="002A16C3">
      <w:pPr>
        <w:spacing w:after="0" w:line="240" w:lineRule="auto"/>
        <w:ind w:firstLine="567"/>
        <w:jc w:val="center"/>
        <w:rPr>
          <w:b/>
        </w:rPr>
      </w:pPr>
      <w:r w:rsidRPr="004765CF">
        <w:rPr>
          <w:b/>
        </w:rPr>
        <w:t>Кадрове та методичне забезпечення</w:t>
      </w:r>
    </w:p>
    <w:p w14:paraId="25EC24C1" w14:textId="77777777" w:rsidR="004765CF" w:rsidRPr="004765CF" w:rsidRDefault="004765CF" w:rsidP="002F09E9">
      <w:pPr>
        <w:spacing w:after="0" w:line="276" w:lineRule="auto"/>
        <w:ind w:firstLine="567"/>
      </w:pPr>
      <w:r w:rsidRPr="004765CF">
        <w:t>Освітній процес забезпечує 35 кваліфікованих педагогічних працівники та   5 педагогів-сумісників.  Якісний склад педагогів має наступний розподіл за кваліфікаційними категоріями:</w:t>
      </w:r>
    </w:p>
    <w:p w14:paraId="6F4AC652" w14:textId="77777777" w:rsidR="004765CF" w:rsidRPr="004765CF" w:rsidRDefault="004765CF" w:rsidP="002F09E9">
      <w:pPr>
        <w:spacing w:after="0" w:line="276" w:lineRule="auto"/>
        <w:ind w:firstLine="567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• «спеціаліст вищої категорії» - 3;</w:t>
      </w:r>
    </w:p>
    <w:p w14:paraId="22A71933" w14:textId="77777777" w:rsidR="004765CF" w:rsidRPr="004765CF" w:rsidRDefault="004765CF" w:rsidP="002F09E9">
      <w:pPr>
        <w:spacing w:after="0" w:line="276" w:lineRule="auto"/>
        <w:ind w:firstLine="567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• «спеціаліст першої категорії» - 1;</w:t>
      </w:r>
    </w:p>
    <w:p w14:paraId="7F7E7218" w14:textId="77777777" w:rsidR="004765CF" w:rsidRPr="004765CF" w:rsidRDefault="004765CF" w:rsidP="002F09E9">
      <w:pPr>
        <w:spacing w:after="0" w:line="276" w:lineRule="auto"/>
        <w:ind w:firstLine="567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• «спеціаліст» - 25;</w:t>
      </w:r>
    </w:p>
    <w:p w14:paraId="30EC083E" w14:textId="77777777" w:rsidR="004765CF" w:rsidRPr="004765CF" w:rsidRDefault="004765CF" w:rsidP="002F09E9">
      <w:pPr>
        <w:spacing w:after="0" w:line="276" w:lineRule="auto"/>
        <w:ind w:firstLine="567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• «молодший спеціаліст» - 9;</w:t>
      </w:r>
    </w:p>
    <w:p w14:paraId="6A05005F" w14:textId="77777777" w:rsidR="004765CF" w:rsidRPr="004765CF" w:rsidRDefault="004765CF" w:rsidP="002F09E9">
      <w:pPr>
        <w:spacing w:after="0" w:line="276" w:lineRule="auto"/>
        <w:ind w:firstLine="567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• «бакалавр» - 2;</w:t>
      </w:r>
    </w:p>
    <w:p w14:paraId="5CEC3226" w14:textId="77777777" w:rsidR="004765CF" w:rsidRPr="004765CF" w:rsidRDefault="004765CF" w:rsidP="002F09E9">
      <w:pPr>
        <w:spacing w:after="0" w:line="276" w:lineRule="auto"/>
        <w:rPr>
          <w:rFonts w:eastAsia="Times New Roman"/>
          <w:color w:val="000000"/>
          <w:lang w:eastAsia="uk-UA"/>
        </w:rPr>
      </w:pPr>
      <w:r w:rsidRPr="004765CF">
        <w:rPr>
          <w:rFonts w:eastAsia="Times New Roman"/>
          <w:color w:val="000000"/>
          <w:lang w:eastAsia="uk-UA"/>
        </w:rPr>
        <w:t>із них:</w:t>
      </w:r>
    </w:p>
    <w:p w14:paraId="6C4CBC63" w14:textId="77777777" w:rsidR="004765CF" w:rsidRPr="004765CF" w:rsidRDefault="004765CF" w:rsidP="002F09E9">
      <w:pPr>
        <w:spacing w:after="0" w:line="276" w:lineRule="auto"/>
        <w:ind w:firstLine="426"/>
        <w:jc w:val="both"/>
        <w:rPr>
          <w:szCs w:val="22"/>
        </w:rPr>
      </w:pPr>
      <w:r w:rsidRPr="004765CF">
        <w:rPr>
          <w:color w:val="000000"/>
        </w:rPr>
        <w:t>• мають педагогічне звання «керівник гуртка-методист» - 13.</w:t>
      </w:r>
      <w:r w:rsidRPr="004765CF">
        <w:rPr>
          <w:szCs w:val="22"/>
        </w:rPr>
        <w:t xml:space="preserve"> </w:t>
      </w:r>
    </w:p>
    <w:p w14:paraId="7D68E211" w14:textId="6134F0E8" w:rsidR="004765CF" w:rsidRPr="00EF7C86" w:rsidRDefault="004765CF" w:rsidP="002F09E9">
      <w:pPr>
        <w:spacing w:after="0" w:line="276" w:lineRule="auto"/>
        <w:ind w:firstLine="567"/>
        <w:jc w:val="both"/>
        <w:rPr>
          <w:szCs w:val="22"/>
        </w:rPr>
      </w:pPr>
      <w:r w:rsidRPr="004765CF">
        <w:rPr>
          <w:szCs w:val="22"/>
        </w:rPr>
        <w:lastRenderedPageBreak/>
        <w:t>Запрошено на роботу</w:t>
      </w:r>
      <w:r w:rsidRPr="004765CF">
        <w:rPr>
          <w:b/>
          <w:szCs w:val="22"/>
        </w:rPr>
        <w:t xml:space="preserve"> 5</w:t>
      </w:r>
      <w:r w:rsidRPr="004765CF">
        <w:rPr>
          <w:szCs w:val="22"/>
        </w:rPr>
        <w:t xml:space="preserve"> молодих спеціаліст</w:t>
      </w:r>
      <w:r w:rsidR="00E174AA">
        <w:rPr>
          <w:szCs w:val="22"/>
        </w:rPr>
        <w:t>ів</w:t>
      </w:r>
      <w:r w:rsidRPr="004765CF">
        <w:rPr>
          <w:szCs w:val="22"/>
        </w:rPr>
        <w:t>, адже молодь є рушійною силою сучасного світу, вони мають активну життєву позицію та нове бачення.</w:t>
      </w:r>
    </w:p>
    <w:p w14:paraId="7136588B" w14:textId="77777777" w:rsidR="002F09E9" w:rsidRDefault="002F09E9" w:rsidP="00DD7A77">
      <w:pPr>
        <w:spacing w:after="0" w:line="240" w:lineRule="auto"/>
        <w:ind w:firstLine="567"/>
        <w:jc w:val="center"/>
        <w:rPr>
          <w:b/>
        </w:rPr>
      </w:pPr>
    </w:p>
    <w:p w14:paraId="3BB5B49D" w14:textId="3BFB8406" w:rsidR="004765CF" w:rsidRDefault="004765CF" w:rsidP="00CB0673">
      <w:pPr>
        <w:spacing w:line="240" w:lineRule="auto"/>
        <w:ind w:firstLine="567"/>
        <w:jc w:val="center"/>
        <w:rPr>
          <w:b/>
        </w:rPr>
      </w:pPr>
      <w:r w:rsidRPr="004765CF">
        <w:rPr>
          <w:b/>
        </w:rPr>
        <w:t>Моніторинг підвищення кваліфікації педагогічних працівників</w:t>
      </w:r>
    </w:p>
    <w:p w14:paraId="44DED06A" w14:textId="77777777" w:rsidR="004765CF" w:rsidRPr="004765CF" w:rsidRDefault="004765CF" w:rsidP="0004419F">
      <w:pPr>
        <w:spacing w:line="240" w:lineRule="auto"/>
        <w:jc w:val="center"/>
        <w:rPr>
          <w:sz w:val="24"/>
        </w:rPr>
      </w:pPr>
      <w:r w:rsidRPr="004765CF">
        <w:rPr>
          <w:noProof/>
        </w:rPr>
        <w:drawing>
          <wp:inline distT="0" distB="0" distL="0" distR="0" wp14:anchorId="47003113" wp14:editId="20FF1A53">
            <wp:extent cx="4593515" cy="2786231"/>
            <wp:effectExtent l="0" t="0" r="17145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99233E8" w14:textId="77777777" w:rsidR="004765CF" w:rsidRPr="004765CF" w:rsidRDefault="004765CF" w:rsidP="002F09E9">
      <w:pPr>
        <w:spacing w:after="0" w:line="276" w:lineRule="auto"/>
        <w:ind w:right="27" w:firstLine="567"/>
        <w:jc w:val="both"/>
      </w:pPr>
      <w:r w:rsidRPr="004765CF">
        <w:t>Д</w:t>
      </w:r>
      <w:r w:rsidRPr="004765CF">
        <w:rPr>
          <w:szCs w:val="24"/>
        </w:rPr>
        <w:t>ля більшого охоплення позашкільною освітою вихованців на</w:t>
      </w:r>
      <w:r w:rsidRPr="004765CF">
        <w:t xml:space="preserve"> бажання і потреби дітей, запити батьків</w:t>
      </w:r>
      <w:r w:rsidRPr="004765CF">
        <w:rPr>
          <w:sz w:val="24"/>
          <w:szCs w:val="24"/>
        </w:rPr>
        <w:t xml:space="preserve"> </w:t>
      </w:r>
      <w:r w:rsidRPr="004765CF">
        <w:rPr>
          <w:szCs w:val="24"/>
        </w:rPr>
        <w:t>у</w:t>
      </w:r>
      <w:r w:rsidRPr="004765CF">
        <w:t xml:space="preserve"> ліцеях громади працюють педагоги Центру.</w:t>
      </w:r>
    </w:p>
    <w:p w14:paraId="042AB88D" w14:textId="77777777" w:rsidR="004765CF" w:rsidRPr="004765CF" w:rsidRDefault="004765CF" w:rsidP="00CB0673">
      <w:pPr>
        <w:spacing w:before="240" w:line="240" w:lineRule="auto"/>
        <w:ind w:firstLine="567"/>
        <w:jc w:val="center"/>
        <w:rPr>
          <w:b/>
        </w:rPr>
      </w:pPr>
      <w:r w:rsidRPr="004765CF">
        <w:rPr>
          <w:b/>
        </w:rPr>
        <w:t>Гурткова робота у ліцеях  НМТГ</w:t>
      </w:r>
    </w:p>
    <w:tbl>
      <w:tblPr>
        <w:tblStyle w:val="21"/>
        <w:tblW w:w="9634" w:type="dxa"/>
        <w:tblLook w:val="04A0" w:firstRow="1" w:lastRow="0" w:firstColumn="1" w:lastColumn="0" w:noHBand="0" w:noVBand="1"/>
      </w:tblPr>
      <w:tblGrid>
        <w:gridCol w:w="483"/>
        <w:gridCol w:w="2914"/>
        <w:gridCol w:w="2835"/>
        <w:gridCol w:w="3402"/>
      </w:tblGrid>
      <w:tr w:rsidR="004765CF" w:rsidRPr="004765CF" w14:paraId="6FEE995A" w14:textId="77777777" w:rsidTr="002F09E9">
        <w:tc>
          <w:tcPr>
            <w:tcW w:w="483" w:type="dxa"/>
          </w:tcPr>
          <w:p w14:paraId="75F6B7C9" w14:textId="77777777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65CF">
              <w:rPr>
                <w:rFonts w:ascii="Times New Roman" w:hAnsi="Times New Roman" w:cs="Times New Roman"/>
                <w:sz w:val="24"/>
                <w:lang w:val="ru-RU"/>
              </w:rPr>
              <w:t>№</w:t>
            </w:r>
          </w:p>
          <w:p w14:paraId="14F58D90" w14:textId="77777777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65CF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2914" w:type="dxa"/>
          </w:tcPr>
          <w:p w14:paraId="2B448463" w14:textId="77777777" w:rsidR="004765CF" w:rsidRPr="004765CF" w:rsidRDefault="004765CF" w:rsidP="00DD7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н.р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E9790D8" w14:textId="77777777" w:rsidR="004765CF" w:rsidRPr="004765CF" w:rsidRDefault="004765CF" w:rsidP="00DD7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н.р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79CA83B" w14:textId="77777777" w:rsidR="004765CF" w:rsidRPr="004765CF" w:rsidRDefault="004765CF" w:rsidP="00C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н.р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65CF" w:rsidRPr="004765CF" w14:paraId="06D58CAB" w14:textId="77777777" w:rsidTr="002F09E9">
        <w:trPr>
          <w:trHeight w:val="597"/>
        </w:trPr>
        <w:tc>
          <w:tcPr>
            <w:tcW w:w="483" w:type="dxa"/>
          </w:tcPr>
          <w:p w14:paraId="2F7DFB32" w14:textId="38CFFDB6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14" w:type="dxa"/>
          </w:tcPr>
          <w:p w14:paraId="0F1A7D6A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-ужиткове мистецтво» (ліцей № 5)</w:t>
            </w:r>
          </w:p>
        </w:tc>
        <w:tc>
          <w:tcPr>
            <w:tcW w:w="2835" w:type="dxa"/>
          </w:tcPr>
          <w:p w14:paraId="064A1398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-ужиткове мистецтво» (ліцей № 5)</w:t>
            </w:r>
          </w:p>
        </w:tc>
        <w:tc>
          <w:tcPr>
            <w:tcW w:w="3402" w:type="dxa"/>
          </w:tcPr>
          <w:p w14:paraId="62DE57A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«Художня вишивка», «Образотворче мистецтво» (ліцей № 6)</w:t>
            </w:r>
          </w:p>
        </w:tc>
      </w:tr>
      <w:tr w:rsidR="004765CF" w:rsidRPr="004765CF" w14:paraId="2F889DEF" w14:textId="77777777" w:rsidTr="002F09E9">
        <w:tc>
          <w:tcPr>
            <w:tcW w:w="483" w:type="dxa"/>
          </w:tcPr>
          <w:p w14:paraId="49823E48" w14:textId="1E44FCAC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914" w:type="dxa"/>
          </w:tcPr>
          <w:p w14:paraId="249C38E8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-ужиткове мистецтво» (ліцей № 6)</w:t>
            </w:r>
          </w:p>
        </w:tc>
        <w:tc>
          <w:tcPr>
            <w:tcW w:w="2835" w:type="dxa"/>
          </w:tcPr>
          <w:p w14:paraId="183FF393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«Виготовлення сувенірів» (ліцей № 6)</w:t>
            </w:r>
          </w:p>
        </w:tc>
        <w:tc>
          <w:tcPr>
            <w:tcW w:w="3402" w:type="dxa"/>
          </w:tcPr>
          <w:p w14:paraId="68701954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«Культура мови та спілкування» (НННІЕМ)</w:t>
            </w:r>
          </w:p>
        </w:tc>
      </w:tr>
      <w:tr w:rsidR="004765CF" w:rsidRPr="004765CF" w14:paraId="10990698" w14:textId="77777777" w:rsidTr="002F09E9">
        <w:tc>
          <w:tcPr>
            <w:tcW w:w="483" w:type="dxa"/>
          </w:tcPr>
          <w:p w14:paraId="271F9B50" w14:textId="579E05E2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914" w:type="dxa"/>
          </w:tcPr>
          <w:p w14:paraId="02961C7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«Художня вишивка» </w:t>
            </w:r>
          </w:p>
          <w:p w14:paraId="53CEB0E2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6)</w:t>
            </w:r>
          </w:p>
        </w:tc>
        <w:tc>
          <w:tcPr>
            <w:tcW w:w="2835" w:type="dxa"/>
          </w:tcPr>
          <w:p w14:paraId="3B64BC06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«Художня вишивка»</w:t>
            </w:r>
          </w:p>
          <w:p w14:paraId="228E0E92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(ліцей № 6)</w:t>
            </w:r>
          </w:p>
        </w:tc>
        <w:tc>
          <w:tcPr>
            <w:tcW w:w="3402" w:type="dxa"/>
          </w:tcPr>
          <w:p w14:paraId="3ED1A91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«Юні туристи»  </w:t>
            </w:r>
          </w:p>
          <w:p w14:paraId="0C50BE16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6)</w:t>
            </w:r>
          </w:p>
        </w:tc>
      </w:tr>
      <w:tr w:rsidR="004765CF" w:rsidRPr="004765CF" w14:paraId="4CC55348" w14:textId="77777777" w:rsidTr="002F09E9">
        <w:tc>
          <w:tcPr>
            <w:tcW w:w="483" w:type="dxa"/>
          </w:tcPr>
          <w:p w14:paraId="599EBC53" w14:textId="6454A02B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914" w:type="dxa"/>
          </w:tcPr>
          <w:p w14:paraId="39ABA474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«Пішохідний туризм» (ліцей № 5)</w:t>
            </w:r>
          </w:p>
        </w:tc>
        <w:tc>
          <w:tcPr>
            <w:tcW w:w="2835" w:type="dxa"/>
          </w:tcPr>
          <w:p w14:paraId="08D0C9FD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«Спортивні танці»</w:t>
            </w:r>
          </w:p>
          <w:p w14:paraId="4CE1AC33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6)</w:t>
            </w:r>
          </w:p>
        </w:tc>
        <w:tc>
          <w:tcPr>
            <w:tcW w:w="3402" w:type="dxa"/>
          </w:tcPr>
          <w:p w14:paraId="089810B3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-образотворче мистецтво» (ліцей № 5)</w:t>
            </w:r>
          </w:p>
        </w:tc>
      </w:tr>
      <w:tr w:rsidR="004765CF" w:rsidRPr="004765CF" w14:paraId="51616A3F" w14:textId="77777777" w:rsidTr="002F09E9">
        <w:tc>
          <w:tcPr>
            <w:tcW w:w="483" w:type="dxa"/>
          </w:tcPr>
          <w:p w14:paraId="4918CA19" w14:textId="1D916F22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914" w:type="dxa"/>
          </w:tcPr>
          <w:p w14:paraId="570DEBDC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«Спортивні танці»</w:t>
            </w:r>
          </w:p>
          <w:p w14:paraId="4C1E3B66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6)</w:t>
            </w:r>
          </w:p>
        </w:tc>
        <w:tc>
          <w:tcPr>
            <w:tcW w:w="2835" w:type="dxa"/>
          </w:tcPr>
          <w:p w14:paraId="3ED9A826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«Бальні танці»</w:t>
            </w:r>
          </w:p>
          <w:p w14:paraId="3F148974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9)</w:t>
            </w:r>
          </w:p>
        </w:tc>
        <w:tc>
          <w:tcPr>
            <w:tcW w:w="3402" w:type="dxa"/>
          </w:tcPr>
          <w:p w14:paraId="11EA0434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«Юні друзі природи»</w:t>
            </w:r>
          </w:p>
          <w:p w14:paraId="59B0094B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(ліцей   № 9)</w:t>
            </w:r>
          </w:p>
        </w:tc>
      </w:tr>
      <w:tr w:rsidR="004765CF" w:rsidRPr="004765CF" w14:paraId="5491C2B0" w14:textId="77777777" w:rsidTr="002F09E9">
        <w:tc>
          <w:tcPr>
            <w:tcW w:w="483" w:type="dxa"/>
          </w:tcPr>
          <w:p w14:paraId="2135D139" w14:textId="6F613933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914" w:type="dxa"/>
          </w:tcPr>
          <w:p w14:paraId="28A8457C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«Початкове технічне моделювання» (ліцей № 9)</w:t>
            </w:r>
          </w:p>
        </w:tc>
        <w:tc>
          <w:tcPr>
            <w:tcW w:w="2835" w:type="dxa"/>
          </w:tcPr>
          <w:p w14:paraId="5A7E6E5A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«Природа рідного краю» (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Грибовицька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гімназія)</w:t>
            </w:r>
          </w:p>
        </w:tc>
        <w:tc>
          <w:tcPr>
            <w:tcW w:w="3402" w:type="dxa"/>
          </w:tcPr>
          <w:p w14:paraId="3F5C5766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«Образотворче мистецтво» (ліцей № 9)</w:t>
            </w:r>
          </w:p>
        </w:tc>
      </w:tr>
      <w:tr w:rsidR="004765CF" w:rsidRPr="004765CF" w14:paraId="44CDFDB2" w14:textId="77777777" w:rsidTr="002F09E9">
        <w:tc>
          <w:tcPr>
            <w:tcW w:w="483" w:type="dxa"/>
          </w:tcPr>
          <w:p w14:paraId="76E6C395" w14:textId="7FDC4F29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914" w:type="dxa"/>
          </w:tcPr>
          <w:p w14:paraId="0DEA2FAE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«Виготовлення іграшок та сувенір» (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Грибовицька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гімназія)</w:t>
            </w:r>
          </w:p>
        </w:tc>
        <w:tc>
          <w:tcPr>
            <w:tcW w:w="2835" w:type="dxa"/>
          </w:tcPr>
          <w:p w14:paraId="6C33E61F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«Образотворче мистецтво» (</w:t>
            </w:r>
            <w:proofErr w:type="spellStart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Грядівський</w:t>
            </w:r>
            <w:proofErr w:type="spellEnd"/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ліцей)</w:t>
            </w:r>
          </w:p>
        </w:tc>
        <w:tc>
          <w:tcPr>
            <w:tcW w:w="3402" w:type="dxa"/>
          </w:tcPr>
          <w:p w14:paraId="1E103125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Любителі декоративних та свійських тварин</w:t>
            </w:r>
          </w:p>
          <w:p w14:paraId="6E3A11E9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(ліцей № 9)</w:t>
            </w:r>
          </w:p>
        </w:tc>
      </w:tr>
      <w:tr w:rsidR="004765CF" w:rsidRPr="004765CF" w14:paraId="1201DD4B" w14:textId="77777777" w:rsidTr="002F09E9">
        <w:tc>
          <w:tcPr>
            <w:tcW w:w="483" w:type="dxa"/>
            <w:tcBorders>
              <w:bottom w:val="single" w:sz="4" w:space="0" w:color="auto"/>
            </w:tcBorders>
          </w:tcPr>
          <w:p w14:paraId="2D8A7ECA" w14:textId="41D5DEFE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352EDF2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233B7DA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«Пішохідний туризм» (ліцей № 6)</w:t>
            </w:r>
          </w:p>
        </w:tc>
        <w:tc>
          <w:tcPr>
            <w:tcW w:w="3402" w:type="dxa"/>
          </w:tcPr>
          <w:p w14:paraId="75211A7B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Основи екологічних знань (ліцей № 9)</w:t>
            </w:r>
          </w:p>
        </w:tc>
      </w:tr>
      <w:tr w:rsidR="004765CF" w:rsidRPr="004765CF" w14:paraId="378AFAF3" w14:textId="77777777" w:rsidTr="002F09E9"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</w:tcPr>
          <w:p w14:paraId="6C933C6B" w14:textId="44D87CEE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914" w:type="dxa"/>
            <w:tcBorders>
              <w:bottom w:val="single" w:sz="4" w:space="0" w:color="auto"/>
            </w:tcBorders>
            <w:shd w:val="clear" w:color="auto" w:fill="auto"/>
          </w:tcPr>
          <w:p w14:paraId="6781BB39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6F8585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«Дитина і охорона довкілля» (ліцей № 2)</w:t>
            </w:r>
          </w:p>
        </w:tc>
        <w:tc>
          <w:tcPr>
            <w:tcW w:w="3402" w:type="dxa"/>
          </w:tcPr>
          <w:p w14:paraId="3061EB41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«Природа рідного краю» (ліцей № 4, ліцей № 2)</w:t>
            </w:r>
          </w:p>
        </w:tc>
      </w:tr>
      <w:tr w:rsidR="004765CF" w:rsidRPr="004765CF" w14:paraId="53C462D7" w14:textId="77777777" w:rsidTr="002F09E9">
        <w:tc>
          <w:tcPr>
            <w:tcW w:w="483" w:type="dxa"/>
            <w:tcBorders>
              <w:top w:val="single" w:sz="4" w:space="0" w:color="auto"/>
            </w:tcBorders>
          </w:tcPr>
          <w:p w14:paraId="69CA0A0D" w14:textId="403D9B51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914" w:type="dxa"/>
            <w:tcBorders>
              <w:top w:val="single" w:sz="4" w:space="0" w:color="auto"/>
            </w:tcBorders>
          </w:tcPr>
          <w:p w14:paraId="06F08365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3ED7808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«Рослини символи України» (ліцей № 4)</w:t>
            </w:r>
          </w:p>
        </w:tc>
        <w:tc>
          <w:tcPr>
            <w:tcW w:w="3402" w:type="dxa"/>
          </w:tcPr>
          <w:p w14:paraId="5822A98A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«Юні друзі природи»</w:t>
            </w:r>
          </w:p>
          <w:p w14:paraId="44CEFCC8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 (ліцей № 6, ліцей № 8)</w:t>
            </w:r>
          </w:p>
        </w:tc>
      </w:tr>
      <w:tr w:rsidR="004765CF" w:rsidRPr="004765CF" w14:paraId="588B9620" w14:textId="77777777" w:rsidTr="002F09E9">
        <w:tc>
          <w:tcPr>
            <w:tcW w:w="483" w:type="dxa"/>
          </w:tcPr>
          <w:p w14:paraId="3010B84F" w14:textId="167C38A3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2914" w:type="dxa"/>
          </w:tcPr>
          <w:p w14:paraId="0C7B7F40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CD77D7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«Юні друзі природи» </w:t>
            </w:r>
          </w:p>
          <w:p w14:paraId="7D7B58C8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8)</w:t>
            </w:r>
          </w:p>
        </w:tc>
        <w:tc>
          <w:tcPr>
            <w:tcW w:w="3402" w:type="dxa"/>
          </w:tcPr>
          <w:p w14:paraId="0009DD3B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Юні квітникарі-аранжувальники </w:t>
            </w:r>
          </w:p>
          <w:p w14:paraId="1578DB8E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9, ліцей № 2)</w:t>
            </w:r>
          </w:p>
        </w:tc>
      </w:tr>
      <w:tr w:rsidR="004765CF" w:rsidRPr="004765CF" w14:paraId="206E98BD" w14:textId="77777777" w:rsidTr="002F09E9">
        <w:tc>
          <w:tcPr>
            <w:tcW w:w="483" w:type="dxa"/>
          </w:tcPr>
          <w:p w14:paraId="7E0B3251" w14:textId="36958042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914" w:type="dxa"/>
          </w:tcPr>
          <w:p w14:paraId="0E963C40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92093D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«Природа рідного краю» (ліцей № 1)</w:t>
            </w:r>
          </w:p>
        </w:tc>
        <w:tc>
          <w:tcPr>
            <w:tcW w:w="3402" w:type="dxa"/>
          </w:tcPr>
          <w:p w14:paraId="61794685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Юні рослинники </w:t>
            </w:r>
          </w:p>
          <w:p w14:paraId="04934299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9)</w:t>
            </w:r>
          </w:p>
        </w:tc>
      </w:tr>
      <w:tr w:rsidR="004765CF" w:rsidRPr="004765CF" w14:paraId="4FE417EC" w14:textId="77777777" w:rsidTr="002F09E9">
        <w:tc>
          <w:tcPr>
            <w:tcW w:w="483" w:type="dxa"/>
          </w:tcPr>
          <w:p w14:paraId="4DE64421" w14:textId="206642EA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914" w:type="dxa"/>
          </w:tcPr>
          <w:p w14:paraId="15D08C0B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99449B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E9DA82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«Англійська мова» </w:t>
            </w:r>
          </w:p>
          <w:p w14:paraId="0C706BCC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2,  ліцей № 4)</w:t>
            </w:r>
          </w:p>
        </w:tc>
      </w:tr>
      <w:tr w:rsidR="004765CF" w:rsidRPr="004765CF" w14:paraId="0E560AAF" w14:textId="77777777" w:rsidTr="002F09E9">
        <w:tc>
          <w:tcPr>
            <w:tcW w:w="483" w:type="dxa"/>
          </w:tcPr>
          <w:p w14:paraId="7C769604" w14:textId="0E21C3CF" w:rsidR="004765CF" w:rsidRPr="004765CF" w:rsidRDefault="004765CF" w:rsidP="00EE18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4765CF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914" w:type="dxa"/>
          </w:tcPr>
          <w:p w14:paraId="6C661D1F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783044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E059E0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 xml:space="preserve">«Художня вишивка»    </w:t>
            </w:r>
          </w:p>
          <w:p w14:paraId="06E4B08F" w14:textId="77777777" w:rsidR="004765CF" w:rsidRPr="004765CF" w:rsidRDefault="004765CF" w:rsidP="00DD7A77">
            <w:pPr>
              <w:tabs>
                <w:tab w:val="left" w:pos="2640"/>
              </w:tabs>
              <w:ind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sz w:val="24"/>
                <w:szCs w:val="24"/>
              </w:rPr>
              <w:t>(ліцей № 7)</w:t>
            </w:r>
          </w:p>
        </w:tc>
      </w:tr>
    </w:tbl>
    <w:p w14:paraId="15E49FE9" w14:textId="77777777" w:rsidR="004765CF" w:rsidRPr="004765CF" w:rsidRDefault="004765CF" w:rsidP="00DD7A77">
      <w:pPr>
        <w:spacing w:after="0" w:line="240" w:lineRule="auto"/>
        <w:jc w:val="both"/>
      </w:pPr>
    </w:p>
    <w:p w14:paraId="7ED77A4B" w14:textId="77777777" w:rsidR="004765CF" w:rsidRPr="004765CF" w:rsidRDefault="004765CF" w:rsidP="002F09E9">
      <w:pPr>
        <w:spacing w:after="0" w:line="276" w:lineRule="auto"/>
        <w:ind w:firstLine="567"/>
        <w:jc w:val="both"/>
        <w:rPr>
          <w:b/>
          <w:szCs w:val="24"/>
        </w:rPr>
      </w:pPr>
      <w:r w:rsidRPr="004765CF">
        <w:rPr>
          <w:szCs w:val="24"/>
        </w:rPr>
        <w:t xml:space="preserve">Зарахування учнів до гуртків здійснюється за їх вподобаннями протягом навчального року. Згідно проведеного анкетування та постійному моніторингу соціального запиту громади, наявності фахівців та відповідної матеріально-технічної бази у 2023-2024 </w:t>
      </w:r>
      <w:proofErr w:type="spellStart"/>
      <w:r w:rsidRPr="004765CF">
        <w:rPr>
          <w:szCs w:val="24"/>
        </w:rPr>
        <w:t>н.р</w:t>
      </w:r>
      <w:proofErr w:type="spellEnd"/>
      <w:r w:rsidRPr="004765CF">
        <w:rPr>
          <w:szCs w:val="24"/>
        </w:rPr>
        <w:t xml:space="preserve">. були відкриті нові гуртки: </w:t>
      </w:r>
      <w:r w:rsidRPr="00CE1CAE">
        <w:rPr>
          <w:szCs w:val="24"/>
        </w:rPr>
        <w:t xml:space="preserve">«Англійська мова», «Шашки», «Східні танці», «Бджільництво». </w:t>
      </w:r>
    </w:p>
    <w:p w14:paraId="68FE5D13" w14:textId="7E1E802E" w:rsidR="004765CF" w:rsidRPr="004765CF" w:rsidRDefault="00D751F0" w:rsidP="002A16C3">
      <w:pPr>
        <w:spacing w:before="240" w:after="0" w:line="276" w:lineRule="auto"/>
        <w:jc w:val="center"/>
        <w:rPr>
          <w:b/>
        </w:rPr>
      </w:pPr>
      <w:r w:rsidRPr="004765CF">
        <w:rPr>
          <w:b/>
        </w:rPr>
        <w:t>Результативність навчально-виховного процесу</w:t>
      </w:r>
    </w:p>
    <w:p w14:paraId="014591C6" w14:textId="77777777" w:rsidR="004765CF" w:rsidRPr="004765CF" w:rsidRDefault="004765CF" w:rsidP="002A16C3">
      <w:pPr>
        <w:spacing w:after="0" w:line="276" w:lineRule="auto"/>
        <w:ind w:firstLine="708"/>
        <w:jc w:val="both"/>
      </w:pPr>
      <w:r w:rsidRPr="004765CF">
        <w:t>Рівень педагогічної діяльності керівника гуртка визначається результативністю участі вихованців у конкурсах, фестивалях, виставках, змаганнях тощо.</w:t>
      </w:r>
    </w:p>
    <w:p w14:paraId="64F613AC" w14:textId="1F1275A3" w:rsidR="004765CF" w:rsidRPr="004765CF" w:rsidRDefault="004765CF" w:rsidP="002A16C3">
      <w:pPr>
        <w:spacing w:after="0" w:line="276" w:lineRule="auto"/>
        <w:ind w:firstLine="708"/>
        <w:jc w:val="both"/>
        <w:rPr>
          <w:rFonts w:eastAsia="Times New Roman"/>
          <w:color w:val="000000" w:themeColor="text1"/>
          <w:lang w:eastAsia="uk-UA"/>
        </w:rPr>
      </w:pPr>
      <w:r w:rsidRPr="004765CF">
        <w:rPr>
          <w:rFonts w:eastAsia="Times New Roman"/>
          <w:color w:val="000000" w:themeColor="text1"/>
          <w:lang w:eastAsia="uk-UA"/>
        </w:rPr>
        <w:t xml:space="preserve">За період 2023-2024 </w:t>
      </w:r>
      <w:proofErr w:type="spellStart"/>
      <w:r w:rsidRPr="004765CF">
        <w:rPr>
          <w:rFonts w:eastAsia="Times New Roman"/>
          <w:color w:val="000000" w:themeColor="text1"/>
          <w:lang w:eastAsia="uk-UA"/>
        </w:rPr>
        <w:t>н.р</w:t>
      </w:r>
      <w:proofErr w:type="spellEnd"/>
      <w:r w:rsidRPr="004765CF">
        <w:rPr>
          <w:rFonts w:eastAsia="Times New Roman"/>
          <w:color w:val="000000" w:themeColor="text1"/>
          <w:lang w:eastAsia="uk-UA"/>
        </w:rPr>
        <w:t>. року</w:t>
      </w:r>
      <w:r w:rsidR="00E174AA">
        <w:rPr>
          <w:rFonts w:eastAsia="Times New Roman"/>
          <w:color w:val="000000" w:themeColor="text1"/>
          <w:lang w:eastAsia="uk-UA"/>
        </w:rPr>
        <w:t xml:space="preserve"> </w:t>
      </w:r>
      <w:r w:rsidRPr="004765CF">
        <w:rPr>
          <w:rFonts w:eastAsia="Times New Roman"/>
          <w:color w:val="000000" w:themeColor="text1"/>
          <w:lang w:eastAsia="uk-UA"/>
        </w:rPr>
        <w:t xml:space="preserve"> вихованці НЦДЮТ  взяли участь:</w:t>
      </w:r>
    </w:p>
    <w:p w14:paraId="4F5D96E9" w14:textId="725BF375" w:rsidR="004765CF" w:rsidRPr="00CE1CAE" w:rsidRDefault="004765CF" w:rsidP="002A16C3">
      <w:pPr>
        <w:tabs>
          <w:tab w:val="left" w:pos="709"/>
          <w:tab w:val="left" w:pos="851"/>
        </w:tabs>
        <w:spacing w:after="0" w:line="276" w:lineRule="auto"/>
        <w:ind w:firstLine="709"/>
        <w:contextualSpacing/>
        <w:jc w:val="both"/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</w:pPr>
      <w:r w:rsidRPr="00CE1CAE">
        <w:rPr>
          <w:rFonts w:eastAsia="Times New Roman"/>
          <w:color w:val="000000" w:themeColor="text1"/>
          <w:lang w:eastAsia="uk-UA"/>
        </w:rPr>
        <w:t xml:space="preserve">у Міжнародних конкурсах та фестивалях, де вибороли </w:t>
      </w:r>
      <w:r w:rsidR="007D3A41" w:rsidRPr="00CE1CAE">
        <w:rPr>
          <w:rFonts w:eastAsia="Times New Roman"/>
          <w:color w:val="000000" w:themeColor="text1"/>
          <w:lang w:eastAsia="uk-UA"/>
        </w:rPr>
        <w:t>73</w:t>
      </w:r>
      <w:r w:rsidRPr="00CE1CAE">
        <w:rPr>
          <w:rFonts w:eastAsia="Times New Roman"/>
          <w:color w:val="000000" w:themeColor="text1"/>
          <w:lang w:eastAsia="uk-UA"/>
        </w:rPr>
        <w:t> 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нагород</w:t>
      </w:r>
      <w:r w:rsidR="007D3A41"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 xml:space="preserve">и </w:t>
      </w:r>
      <w:r w:rsidRPr="00CE1CAE">
        <w:rPr>
          <w:rFonts w:eastAsia="Times New Roman"/>
          <w:color w:val="000000" w:themeColor="text1"/>
          <w:lang w:eastAsia="uk-UA"/>
        </w:rPr>
        <w:t>(</w:t>
      </w:r>
      <w:r w:rsidR="007D3A41" w:rsidRPr="00CE1CAE">
        <w:rPr>
          <w:rFonts w:eastAsia="Times New Roman"/>
          <w:color w:val="000000" w:themeColor="text1"/>
          <w:lang w:eastAsia="uk-UA"/>
        </w:rPr>
        <w:t>2</w:t>
      </w:r>
      <w:r w:rsidRPr="00CE1CAE">
        <w:rPr>
          <w:rFonts w:eastAsia="Times New Roman"/>
          <w:color w:val="000000" w:themeColor="text1"/>
          <w:lang w:eastAsia="uk-UA"/>
        </w:rPr>
        <w:t xml:space="preserve"> ГРАН-ПРІ, </w:t>
      </w:r>
      <w:r w:rsidR="007D3A41"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51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 xml:space="preserve"> - І місце</w:t>
      </w:r>
      <w:r w:rsidRPr="00CE1CAE">
        <w:rPr>
          <w:rFonts w:eastAsia="Times New Roman"/>
          <w:color w:val="000000" w:themeColor="text1"/>
          <w:lang w:eastAsia="uk-UA"/>
        </w:rPr>
        <w:t>,</w:t>
      </w:r>
      <w:r w:rsidR="00B63F8B" w:rsidRPr="00CE1CAE">
        <w:rPr>
          <w:rFonts w:eastAsia="Times New Roman"/>
          <w:color w:val="000000" w:themeColor="text1"/>
          <w:lang w:eastAsia="uk-UA"/>
        </w:rPr>
        <w:t xml:space="preserve"> </w:t>
      </w:r>
      <w:r w:rsidR="007D3A41" w:rsidRPr="00CE1CAE">
        <w:rPr>
          <w:rFonts w:eastAsia="Times New Roman"/>
          <w:color w:val="000000" w:themeColor="text1"/>
          <w:lang w:eastAsia="uk-UA"/>
        </w:rPr>
        <w:t>13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 xml:space="preserve"> -  ІІ місце</w:t>
      </w:r>
      <w:r w:rsidRPr="00CE1CAE">
        <w:rPr>
          <w:rFonts w:eastAsia="Times New Roman"/>
          <w:color w:val="000000" w:themeColor="text1"/>
          <w:lang w:eastAsia="uk-UA"/>
        </w:rPr>
        <w:t>, </w:t>
      </w:r>
      <w:r w:rsidR="007D3A41"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6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 xml:space="preserve"> – ІІІ місце)</w:t>
      </w:r>
      <w:r w:rsidRPr="00CE1CAE">
        <w:rPr>
          <w:rFonts w:eastAsia="Times New Roman"/>
          <w:color w:val="000000" w:themeColor="text1"/>
          <w:lang w:eastAsia="uk-UA"/>
        </w:rPr>
        <w:t>.</w:t>
      </w:r>
    </w:p>
    <w:p w14:paraId="54733D63" w14:textId="4C97C3F1" w:rsidR="004765CF" w:rsidRPr="00CE1CAE" w:rsidRDefault="004765CF" w:rsidP="002A16C3">
      <w:pPr>
        <w:tabs>
          <w:tab w:val="left" w:pos="709"/>
          <w:tab w:val="left" w:pos="851"/>
        </w:tabs>
        <w:spacing w:after="0" w:line="276" w:lineRule="auto"/>
        <w:ind w:firstLine="709"/>
        <w:contextualSpacing/>
        <w:jc w:val="both"/>
        <w:rPr>
          <w:rFonts w:eastAsia="Times New Roman"/>
          <w:color w:val="000000" w:themeColor="text1"/>
          <w:lang w:eastAsia="uk-UA"/>
        </w:rPr>
      </w:pPr>
      <w:r w:rsidRPr="00CE1CAE">
        <w:rPr>
          <w:rFonts w:eastAsia="Calibri"/>
          <w:color w:val="000000" w:themeColor="text1"/>
        </w:rPr>
        <w:t xml:space="preserve">у  Всеукраїнських – вибороли 62 нагороди </w:t>
      </w:r>
      <w:r w:rsidRPr="00CE1CAE">
        <w:rPr>
          <w:rFonts w:eastAsia="Times New Roman"/>
          <w:color w:val="000000" w:themeColor="text1"/>
          <w:lang w:eastAsia="uk-UA"/>
        </w:rPr>
        <w:t xml:space="preserve">(3- ГРАН -ПРІ, 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25 - І місце</w:t>
      </w:r>
      <w:r w:rsidRPr="00CE1CAE">
        <w:rPr>
          <w:rFonts w:eastAsia="Times New Roman"/>
          <w:color w:val="000000" w:themeColor="text1"/>
          <w:lang w:eastAsia="uk-UA"/>
        </w:rPr>
        <w:t>, 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14 - ІІ місце</w:t>
      </w:r>
      <w:r w:rsidRPr="00CE1CAE">
        <w:rPr>
          <w:rFonts w:eastAsia="Times New Roman"/>
          <w:color w:val="000000" w:themeColor="text1"/>
          <w:lang w:eastAsia="uk-UA"/>
        </w:rPr>
        <w:t>, </w:t>
      </w:r>
      <w:r w:rsidRPr="00CE1CAE">
        <w:rPr>
          <w:rFonts w:eastAsia="Times New Roman"/>
          <w:bCs/>
          <w:color w:val="000000" w:themeColor="text1"/>
          <w:bdr w:val="none" w:sz="0" w:space="0" w:color="auto" w:frame="1"/>
          <w:lang w:eastAsia="uk-UA"/>
        </w:rPr>
        <w:t>20 – ІІІ місце)</w:t>
      </w:r>
      <w:r w:rsidRPr="00CE1CAE">
        <w:rPr>
          <w:rFonts w:eastAsia="Times New Roman"/>
          <w:color w:val="000000" w:themeColor="text1"/>
          <w:lang w:eastAsia="uk-UA"/>
        </w:rPr>
        <w:t>.</w:t>
      </w:r>
    </w:p>
    <w:p w14:paraId="6406E983" w14:textId="77777777" w:rsidR="004765CF" w:rsidRPr="00CE1CAE" w:rsidRDefault="004765CF" w:rsidP="002A16C3">
      <w:pPr>
        <w:tabs>
          <w:tab w:val="left" w:pos="709"/>
          <w:tab w:val="left" w:pos="851"/>
        </w:tabs>
        <w:spacing w:after="0" w:line="276" w:lineRule="auto"/>
        <w:ind w:firstLine="709"/>
        <w:contextualSpacing/>
        <w:jc w:val="both"/>
        <w:rPr>
          <w:rFonts w:eastAsia="Times New Roman"/>
          <w:color w:val="000000" w:themeColor="text1"/>
          <w:lang w:eastAsia="uk-UA"/>
        </w:rPr>
      </w:pPr>
      <w:r w:rsidRPr="00CE1CAE">
        <w:rPr>
          <w:rFonts w:eastAsia="Times New Roman"/>
          <w:color w:val="000000" w:themeColor="text1"/>
          <w:lang w:eastAsia="uk-UA"/>
        </w:rPr>
        <w:t xml:space="preserve">в обласних конкурсах та змаганнях – мали 68 </w:t>
      </w:r>
      <w:proofErr w:type="spellStart"/>
      <w:r w:rsidRPr="00CE1CAE">
        <w:rPr>
          <w:rFonts w:eastAsia="Times New Roman"/>
          <w:color w:val="000000" w:themeColor="text1"/>
          <w:lang w:eastAsia="uk-UA"/>
        </w:rPr>
        <w:t>перемог</w:t>
      </w:r>
      <w:proofErr w:type="spellEnd"/>
      <w:r w:rsidRPr="00CE1CAE">
        <w:rPr>
          <w:rFonts w:eastAsia="Times New Roman"/>
          <w:color w:val="000000" w:themeColor="text1"/>
          <w:lang w:eastAsia="uk-UA"/>
        </w:rPr>
        <w:t xml:space="preserve"> (37 учасників – І місце, 20 - ІІ місце, 11 - ІІІ місце).</w:t>
      </w:r>
    </w:p>
    <w:p w14:paraId="78392BAA" w14:textId="77777777" w:rsidR="004765CF" w:rsidRPr="004765CF" w:rsidRDefault="004765CF" w:rsidP="002A16C3">
      <w:pPr>
        <w:tabs>
          <w:tab w:val="left" w:pos="709"/>
          <w:tab w:val="left" w:pos="851"/>
          <w:tab w:val="left" w:pos="993"/>
        </w:tabs>
        <w:spacing w:after="0" w:line="276" w:lineRule="auto"/>
        <w:ind w:firstLine="709"/>
        <w:rPr>
          <w:rFonts w:eastAsia="Times New Roman"/>
          <w:color w:val="000000" w:themeColor="text1"/>
          <w:lang w:eastAsia="uk-UA"/>
        </w:rPr>
      </w:pPr>
      <w:r w:rsidRPr="00CE1CAE">
        <w:rPr>
          <w:rFonts w:eastAsia="Times New Roman"/>
          <w:color w:val="000000" w:themeColor="text1"/>
          <w:lang w:eastAsia="uk-UA"/>
        </w:rPr>
        <w:t>у міських конкурсах та змаганнях – здобули</w:t>
      </w:r>
      <w:r w:rsidRPr="004765CF">
        <w:rPr>
          <w:rFonts w:eastAsia="Times New Roman"/>
          <w:color w:val="000000" w:themeColor="text1"/>
          <w:lang w:eastAsia="uk-UA"/>
        </w:rPr>
        <w:t xml:space="preserve"> 45 </w:t>
      </w:r>
      <w:proofErr w:type="spellStart"/>
      <w:r w:rsidRPr="004765CF">
        <w:rPr>
          <w:rFonts w:eastAsia="Times New Roman"/>
          <w:color w:val="000000" w:themeColor="text1"/>
          <w:lang w:eastAsia="uk-UA"/>
        </w:rPr>
        <w:t>перемог</w:t>
      </w:r>
      <w:proofErr w:type="spellEnd"/>
      <w:r w:rsidRPr="004765CF">
        <w:rPr>
          <w:rFonts w:eastAsia="Times New Roman"/>
          <w:color w:val="000000" w:themeColor="text1"/>
          <w:lang w:eastAsia="uk-UA"/>
        </w:rPr>
        <w:t>.</w:t>
      </w:r>
    </w:p>
    <w:p w14:paraId="444D1A3C" w14:textId="31B5299B" w:rsidR="004765CF" w:rsidRDefault="004765CF" w:rsidP="002A16C3">
      <w:pPr>
        <w:spacing w:after="0" w:line="276" w:lineRule="auto"/>
        <w:ind w:firstLine="709"/>
        <w:jc w:val="both"/>
        <w:rPr>
          <w:rFonts w:eastAsia="Times New Roman"/>
          <w:b/>
          <w:color w:val="333333"/>
          <w:lang w:eastAsia="uk-UA"/>
        </w:rPr>
      </w:pPr>
      <w:r w:rsidRPr="004765CF">
        <w:rPr>
          <w:rFonts w:eastAsia="Times New Roman"/>
          <w:b/>
          <w:color w:val="000000" w:themeColor="text1"/>
          <w:lang w:eastAsia="uk-UA"/>
        </w:rPr>
        <w:t>Центром було проведено 12 міських конкурсів та змагань</w:t>
      </w:r>
      <w:r w:rsidRPr="004765CF">
        <w:rPr>
          <w:rFonts w:eastAsia="Times New Roman"/>
          <w:b/>
          <w:color w:val="333333"/>
          <w:lang w:eastAsia="uk-UA"/>
        </w:rPr>
        <w:t>.</w:t>
      </w:r>
    </w:p>
    <w:p w14:paraId="0E09EE83" w14:textId="77777777" w:rsidR="00C30A52" w:rsidRPr="004765CF" w:rsidRDefault="00C30A52" w:rsidP="00DD7A77">
      <w:pPr>
        <w:spacing w:after="0" w:line="240" w:lineRule="auto"/>
        <w:ind w:firstLine="709"/>
        <w:jc w:val="both"/>
        <w:rPr>
          <w:rFonts w:eastAsia="Times New Roman"/>
          <w:b/>
          <w:color w:val="333333"/>
          <w:lang w:eastAsia="uk-UA"/>
        </w:rPr>
      </w:pPr>
    </w:p>
    <w:p w14:paraId="5CF444D7" w14:textId="77777777" w:rsidR="004765CF" w:rsidRPr="004765CF" w:rsidRDefault="004765CF" w:rsidP="00DD7A77">
      <w:pPr>
        <w:spacing w:line="240" w:lineRule="auto"/>
        <w:jc w:val="center"/>
        <w:rPr>
          <w:sz w:val="22"/>
          <w:szCs w:val="22"/>
        </w:rPr>
      </w:pPr>
      <w:r w:rsidRPr="004765CF">
        <w:rPr>
          <w:rFonts w:eastAsia="Calibri"/>
          <w:noProof/>
          <w:sz w:val="22"/>
          <w:szCs w:val="22"/>
        </w:rPr>
        <w:drawing>
          <wp:inline distT="0" distB="0" distL="0" distR="0" wp14:anchorId="35016031" wp14:editId="1626297F">
            <wp:extent cx="4724400" cy="265747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201CC2A" w14:textId="77777777" w:rsidR="004765CF" w:rsidRPr="004765CF" w:rsidRDefault="004765CF" w:rsidP="002A16C3">
      <w:pPr>
        <w:spacing w:before="240" w:after="0" w:line="276" w:lineRule="auto"/>
        <w:jc w:val="center"/>
        <w:rPr>
          <w:b/>
        </w:rPr>
      </w:pPr>
      <w:r w:rsidRPr="004765CF">
        <w:rPr>
          <w:b/>
        </w:rPr>
        <w:lastRenderedPageBreak/>
        <w:t>Наукова-дослідницька робота МАН у 2023-2024 навчальному році.</w:t>
      </w:r>
    </w:p>
    <w:p w14:paraId="3A023BDA" w14:textId="77777777" w:rsidR="004765CF" w:rsidRPr="004765CF" w:rsidRDefault="004765CF" w:rsidP="002A16C3">
      <w:pPr>
        <w:shd w:val="clear" w:color="auto" w:fill="FFFFFF"/>
        <w:spacing w:after="0" w:line="276" w:lineRule="auto"/>
        <w:ind w:firstLine="360"/>
        <w:jc w:val="both"/>
        <w:textAlignment w:val="baseline"/>
        <w:rPr>
          <w:color w:val="000000" w:themeColor="text1"/>
        </w:rPr>
      </w:pPr>
      <w:r w:rsidRPr="004765CF">
        <w:t xml:space="preserve">За рахунок бюджетних коштів на організацію наукової, дослідницько-експериментальної, пошукової роботи було надано 20 годин, що сприяло розвитку </w:t>
      </w:r>
      <w:proofErr w:type="spellStart"/>
      <w:r w:rsidRPr="004765CF">
        <w:t>інтелектуально</w:t>
      </w:r>
      <w:proofErr w:type="spellEnd"/>
      <w:r w:rsidRPr="004765CF">
        <w:t xml:space="preserve"> обдарованих дітей громади. Так, у 2023-2024 навчальному році  у науковому товаристві «Оріон» функціонує 14 міжшкільних гуртків,  у яких займається  209 вихованців. </w:t>
      </w:r>
    </w:p>
    <w:p w14:paraId="02BEF6D0" w14:textId="15EFC8EA" w:rsidR="004765CF" w:rsidRPr="004765CF" w:rsidRDefault="004765CF" w:rsidP="002A16C3">
      <w:pPr>
        <w:shd w:val="clear" w:color="auto" w:fill="FFFFFF"/>
        <w:spacing w:after="0" w:line="276" w:lineRule="auto"/>
        <w:ind w:firstLine="360"/>
        <w:jc w:val="both"/>
        <w:textAlignment w:val="baseline"/>
        <w:rPr>
          <w:rFonts w:eastAsia="Times New Roman"/>
          <w:color w:val="333333"/>
          <w:sz w:val="36"/>
          <w:lang w:eastAsia="uk-UA"/>
        </w:rPr>
      </w:pPr>
      <w:r w:rsidRPr="004765CF">
        <w:rPr>
          <w:color w:val="000000" w:themeColor="text1"/>
        </w:rPr>
        <w:t xml:space="preserve"> В грудні 2023 року проведено І (міський) етап Всеукраїнському конкурсу-захисту науково-дослідницьких робіт учнів-членів </w:t>
      </w:r>
      <w:proofErr w:type="spellStart"/>
      <w:r w:rsidRPr="004765CF">
        <w:rPr>
          <w:color w:val="000000" w:themeColor="text1"/>
        </w:rPr>
        <w:t>МАНу</w:t>
      </w:r>
      <w:proofErr w:type="spellEnd"/>
      <w:r w:rsidR="004A43DC">
        <w:rPr>
          <w:color w:val="000000" w:themeColor="text1"/>
        </w:rPr>
        <w:t>,</w:t>
      </w:r>
      <w:r w:rsidRPr="004765CF">
        <w:rPr>
          <w:color w:val="000000" w:themeColor="text1"/>
        </w:rPr>
        <w:t xml:space="preserve"> на який було подано 12 наукових робіт. </w:t>
      </w:r>
      <w:r w:rsidRPr="004765CF">
        <w:t>За результатами ІІ (обласного) етапу Всеукраїнського конкурсу-захисту  мали 5 призових місць.</w:t>
      </w:r>
    </w:p>
    <w:p w14:paraId="730F2A27" w14:textId="287C99E1" w:rsidR="004765CF" w:rsidRPr="004765CF" w:rsidRDefault="004765CF" w:rsidP="002A16C3">
      <w:pPr>
        <w:spacing w:after="0" w:line="276" w:lineRule="auto"/>
        <w:ind w:firstLine="567"/>
        <w:jc w:val="both"/>
        <w:rPr>
          <w:color w:val="000000" w:themeColor="text1"/>
          <w:szCs w:val="22"/>
          <w:shd w:val="clear" w:color="auto" w:fill="FFFFFF"/>
        </w:rPr>
      </w:pPr>
      <w:r w:rsidRPr="004765CF">
        <w:rPr>
          <w:rFonts w:eastAsia="Times New Roman"/>
          <w:color w:val="000000" w:themeColor="text1"/>
          <w:sz w:val="22"/>
          <w:szCs w:val="22"/>
          <w:lang w:eastAsia="uk-UA"/>
        </w:rPr>
        <w:t xml:space="preserve"> </w:t>
      </w:r>
      <w:r w:rsidR="004A43DC">
        <w:rPr>
          <w:rFonts w:eastAsia="Times New Roman"/>
          <w:color w:val="000000" w:themeColor="text1"/>
          <w:szCs w:val="22"/>
          <w:lang w:eastAsia="uk-UA"/>
        </w:rPr>
        <w:t xml:space="preserve">Четверо </w:t>
      </w:r>
      <w:r w:rsidRPr="004765CF">
        <w:rPr>
          <w:rFonts w:eastAsia="Times New Roman"/>
          <w:color w:val="000000" w:themeColor="text1"/>
          <w:szCs w:val="22"/>
          <w:lang w:eastAsia="uk-UA"/>
        </w:rPr>
        <w:t xml:space="preserve">вихованців НЦДЮТ пройшли у фінал </w:t>
      </w:r>
      <w:r w:rsidRPr="004765CF">
        <w:rPr>
          <w:color w:val="000000" w:themeColor="text1"/>
          <w:szCs w:val="22"/>
          <w:shd w:val="clear" w:color="auto" w:fill="FFFFFF"/>
        </w:rPr>
        <w:t xml:space="preserve">найбільшого конкурсу проєктів екологічного спрямування і отримали </w:t>
      </w:r>
      <w:proofErr w:type="spellStart"/>
      <w:r w:rsidRPr="004765CF">
        <w:rPr>
          <w:color w:val="000000" w:themeColor="text1"/>
          <w:szCs w:val="22"/>
          <w:shd w:val="clear" w:color="auto" w:fill="FFFFFF"/>
        </w:rPr>
        <w:t>екоперепустку</w:t>
      </w:r>
      <w:proofErr w:type="spellEnd"/>
      <w:r w:rsidRPr="004765CF">
        <w:rPr>
          <w:color w:val="000000" w:themeColor="text1"/>
          <w:szCs w:val="22"/>
          <w:shd w:val="clear" w:color="auto" w:fill="FFFFFF"/>
        </w:rPr>
        <w:t xml:space="preserve"> в категорії «Музика», «Мистецтво» </w:t>
      </w:r>
      <w:r w:rsidRPr="00CE1CAE">
        <w:rPr>
          <w:bCs/>
          <w:color w:val="000000" w:themeColor="text1"/>
          <w:szCs w:val="22"/>
          <w:shd w:val="clear" w:color="auto" w:fill="FFFFFF"/>
        </w:rPr>
        <w:t xml:space="preserve">GENIUS </w:t>
      </w:r>
      <w:proofErr w:type="spellStart"/>
      <w:r w:rsidRPr="00CE1CAE">
        <w:rPr>
          <w:bCs/>
          <w:color w:val="000000" w:themeColor="text1"/>
          <w:szCs w:val="22"/>
          <w:shd w:val="clear" w:color="auto" w:fill="FFFFFF"/>
        </w:rPr>
        <w:t>Olympiad</w:t>
      </w:r>
      <w:proofErr w:type="spellEnd"/>
      <w:r w:rsidRPr="00CE1CAE">
        <w:rPr>
          <w:bCs/>
          <w:color w:val="000000" w:themeColor="text1"/>
          <w:szCs w:val="22"/>
          <w:shd w:val="clear" w:color="auto" w:fill="FFFFFF"/>
        </w:rPr>
        <w:t xml:space="preserve"> (Олімпіада Геніїв).</w:t>
      </w:r>
      <w:r w:rsidRPr="00CE1CAE">
        <w:rPr>
          <w:rFonts w:eastAsia="Times New Roman"/>
          <w:color w:val="000000" w:themeColor="text1"/>
          <w:szCs w:val="22"/>
          <w:lang w:eastAsia="uk-UA"/>
        </w:rPr>
        <w:t xml:space="preserve"> У  національному відборі </w:t>
      </w:r>
      <w:r w:rsidRPr="00CE1CAE">
        <w:rPr>
          <w:bCs/>
          <w:color w:val="000000" w:themeColor="text1"/>
          <w:szCs w:val="22"/>
          <w:shd w:val="clear" w:color="auto" w:fill="FFFFFF"/>
        </w:rPr>
        <w:t xml:space="preserve">  маємо 1 срібло та 1  бронзу.</w:t>
      </w:r>
      <w:r w:rsidRPr="004765CF">
        <w:rPr>
          <w:b/>
          <w:bCs/>
          <w:color w:val="000000" w:themeColor="text1"/>
          <w:szCs w:val="22"/>
          <w:shd w:val="clear" w:color="auto" w:fill="FFFFFF"/>
        </w:rPr>
        <w:t xml:space="preserve"> </w:t>
      </w:r>
    </w:p>
    <w:p w14:paraId="27D11AE6" w14:textId="77777777" w:rsidR="004765CF" w:rsidRPr="004765CF" w:rsidRDefault="004765CF" w:rsidP="002A16C3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eastAsia="Times New Roman"/>
          <w:color w:val="000000" w:themeColor="text1"/>
          <w:lang w:eastAsia="uk-UA"/>
        </w:rPr>
      </w:pPr>
      <w:r w:rsidRPr="004765CF">
        <w:rPr>
          <w:rFonts w:eastAsia="Times New Roman"/>
          <w:color w:val="000000" w:themeColor="text1"/>
          <w:lang w:eastAsia="uk-UA"/>
        </w:rPr>
        <w:t>Юні дослідники громади</w:t>
      </w:r>
      <w:r w:rsidRPr="004765CF">
        <w:rPr>
          <w:color w:val="000000" w:themeColor="text1"/>
          <w:shd w:val="clear" w:color="auto" w:fill="FCFCFC"/>
        </w:rPr>
        <w:t xml:space="preserve"> активно долучилися  до діючого  </w:t>
      </w:r>
      <w:proofErr w:type="spellStart"/>
      <w:r w:rsidRPr="004765CF">
        <w:rPr>
          <w:color w:val="000000" w:themeColor="text1"/>
          <w:shd w:val="clear" w:color="auto" w:fill="FCFCFC"/>
        </w:rPr>
        <w:t>меморіально</w:t>
      </w:r>
      <w:proofErr w:type="spellEnd"/>
      <w:r w:rsidRPr="004765CF">
        <w:rPr>
          <w:color w:val="000000" w:themeColor="text1"/>
          <w:shd w:val="clear" w:color="auto" w:fill="FCFCFC"/>
        </w:rPr>
        <w:t xml:space="preserve"> дослідницько-пошукового </w:t>
      </w:r>
      <w:proofErr w:type="spellStart"/>
      <w:r w:rsidRPr="004765CF">
        <w:rPr>
          <w:color w:val="000000" w:themeColor="text1"/>
          <w:shd w:val="clear" w:color="auto" w:fill="FCFCFC"/>
        </w:rPr>
        <w:t>проєкту</w:t>
      </w:r>
      <w:proofErr w:type="spellEnd"/>
      <w:r w:rsidRPr="004765CF">
        <w:rPr>
          <w:color w:val="000000" w:themeColor="text1"/>
          <w:shd w:val="clear" w:color="auto" w:fill="FCFCFC"/>
        </w:rPr>
        <w:t xml:space="preserve"> «</w:t>
      </w:r>
      <w:r w:rsidRPr="00CE1CAE">
        <w:rPr>
          <w:color w:val="000000" w:themeColor="text1"/>
          <w:shd w:val="clear" w:color="auto" w:fill="FCFCFC"/>
        </w:rPr>
        <w:t>Небесний легіон Волині»,</w:t>
      </w:r>
      <w:r w:rsidRPr="004765CF">
        <w:rPr>
          <w:color w:val="000000" w:themeColor="text1"/>
          <w:shd w:val="clear" w:color="auto" w:fill="FCFCFC"/>
        </w:rPr>
        <w:t xml:space="preserve"> щоб увіковічнити пам'ять загиблих Воїнів</w:t>
      </w:r>
      <w:r w:rsidRPr="004765CF">
        <w:rPr>
          <w:rFonts w:eastAsia="Times New Roman"/>
          <w:color w:val="000000" w:themeColor="text1"/>
          <w:lang w:eastAsia="uk-UA"/>
        </w:rPr>
        <w:t xml:space="preserve"> та створення бази даних. Відбулася презентація сайту «Небесний легіон Волині», де взяли участь 30 дітей Нововолинської МТГ. Робота продовжується  над узагальненням та збереженням історичних фактів про подвиги наших воїнів.</w:t>
      </w:r>
    </w:p>
    <w:p w14:paraId="1C01B65C" w14:textId="77777777" w:rsidR="004765CF" w:rsidRPr="004765CF" w:rsidRDefault="004765CF" w:rsidP="002A16C3">
      <w:pPr>
        <w:spacing w:line="276" w:lineRule="auto"/>
        <w:ind w:firstLine="567"/>
        <w:jc w:val="both"/>
        <w:rPr>
          <w:rFonts w:eastAsia="Calibri"/>
          <w:bCs/>
          <w:szCs w:val="40"/>
        </w:rPr>
      </w:pPr>
      <w:r w:rsidRPr="004765CF">
        <w:rPr>
          <w:rFonts w:eastAsia="Calibri"/>
          <w:bCs/>
          <w:szCs w:val="40"/>
        </w:rPr>
        <w:t>Плідна співпраця, обмін досвідом між закладами сприяє розширенню мережі гуртків, підвищенню іміджу установи серед мешканців громади.</w:t>
      </w:r>
    </w:p>
    <w:p w14:paraId="08BDA1DF" w14:textId="71A86040" w:rsidR="004765CF" w:rsidRPr="004765CF" w:rsidRDefault="00D751F0" w:rsidP="00DD7A77">
      <w:pPr>
        <w:spacing w:line="240" w:lineRule="auto"/>
        <w:ind w:left="708"/>
        <w:jc w:val="center"/>
        <w:rPr>
          <w:rFonts w:eastAsia="Calibri"/>
          <w:b/>
          <w:bCs/>
          <w:szCs w:val="40"/>
        </w:rPr>
      </w:pPr>
      <w:r w:rsidRPr="004765CF">
        <w:rPr>
          <w:rFonts w:eastAsia="Calibri"/>
          <w:b/>
          <w:bCs/>
          <w:szCs w:val="40"/>
        </w:rPr>
        <w:t>Співпраця з сусідніми громадами в наданні позашкільної освіти</w:t>
      </w:r>
    </w:p>
    <w:tbl>
      <w:tblPr>
        <w:tblStyle w:val="10"/>
        <w:tblW w:w="10060" w:type="dxa"/>
        <w:jc w:val="center"/>
        <w:tblLook w:val="04A0" w:firstRow="1" w:lastRow="0" w:firstColumn="1" w:lastColumn="0" w:noHBand="0" w:noVBand="1"/>
      </w:tblPr>
      <w:tblGrid>
        <w:gridCol w:w="503"/>
        <w:gridCol w:w="4430"/>
        <w:gridCol w:w="3719"/>
        <w:gridCol w:w="1408"/>
      </w:tblGrid>
      <w:tr w:rsidR="004765CF" w:rsidRPr="004765CF" w14:paraId="0AAC6605" w14:textId="77777777" w:rsidTr="002F09E9">
        <w:trPr>
          <w:trHeight w:val="349"/>
          <w:jc w:val="center"/>
        </w:trPr>
        <w:tc>
          <w:tcPr>
            <w:tcW w:w="279" w:type="dxa"/>
          </w:tcPr>
          <w:p w14:paraId="6DF78F32" w14:textId="5DB05EA8" w:rsidR="004765CF" w:rsidRPr="004765CF" w:rsidRDefault="004765CF" w:rsidP="002F09E9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</w:rPr>
              <w:t>№ п/п</w:t>
            </w:r>
          </w:p>
        </w:tc>
        <w:tc>
          <w:tcPr>
            <w:tcW w:w="4543" w:type="dxa"/>
          </w:tcPr>
          <w:p w14:paraId="4D3D714A" w14:textId="77777777" w:rsidR="004765CF" w:rsidRPr="004765CF" w:rsidRDefault="004765CF" w:rsidP="00DD7A77">
            <w:pPr>
              <w:ind w:left="3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Назва організації</w:t>
            </w:r>
          </w:p>
        </w:tc>
        <w:tc>
          <w:tcPr>
            <w:tcW w:w="3821" w:type="dxa"/>
          </w:tcPr>
          <w:p w14:paraId="49301519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Захід</w:t>
            </w:r>
          </w:p>
        </w:tc>
        <w:tc>
          <w:tcPr>
            <w:tcW w:w="1417" w:type="dxa"/>
          </w:tcPr>
          <w:p w14:paraId="54A64B87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837489" w:rsidRPr="004765CF" w14:paraId="78D42D26" w14:textId="77777777" w:rsidTr="002F09E9">
        <w:trPr>
          <w:trHeight w:val="349"/>
          <w:jc w:val="center"/>
        </w:trPr>
        <w:tc>
          <w:tcPr>
            <w:tcW w:w="279" w:type="dxa"/>
          </w:tcPr>
          <w:p w14:paraId="3F9372BF" w14:textId="4E4C3C41" w:rsidR="00837489" w:rsidRPr="002F09E9" w:rsidRDefault="00837489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296A4D17" w14:textId="77777777" w:rsidR="00837489" w:rsidRPr="004765CF" w:rsidRDefault="00837489" w:rsidP="004A43DC">
            <w:pPr>
              <w:ind w:left="-57" w:right="-57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Львівський державний палац естетичного виховання</w:t>
            </w:r>
          </w:p>
          <w:p w14:paraId="16A5E3C1" w14:textId="6E1C469E" w:rsidR="00837489" w:rsidRPr="004765CF" w:rsidRDefault="00837489" w:rsidP="004A43DC">
            <w:pPr>
              <w:ind w:left="-57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учнівської молоді</w:t>
            </w:r>
          </w:p>
        </w:tc>
        <w:tc>
          <w:tcPr>
            <w:tcW w:w="3821" w:type="dxa"/>
          </w:tcPr>
          <w:p w14:paraId="751F18D5" w14:textId="4DCDFE61" w:rsidR="00837489" w:rsidRPr="004765CF" w:rsidRDefault="00837489" w:rsidP="004A43DC">
            <w:pPr>
              <w:ind w:left="-57" w:right="-57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«Українська коляда»</w:t>
            </w:r>
          </w:p>
        </w:tc>
        <w:tc>
          <w:tcPr>
            <w:tcW w:w="1417" w:type="dxa"/>
          </w:tcPr>
          <w:p w14:paraId="4508ACA6" w14:textId="72A4A720" w:rsidR="00837489" w:rsidRPr="004765CF" w:rsidRDefault="00837489" w:rsidP="00837489">
            <w:pPr>
              <w:ind w:left="-57" w:right="-57"/>
              <w:jc w:val="center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січень 2023</w:t>
            </w:r>
          </w:p>
        </w:tc>
      </w:tr>
      <w:tr w:rsidR="00837489" w:rsidRPr="004765CF" w14:paraId="1C65FDB2" w14:textId="77777777" w:rsidTr="002A16C3">
        <w:trPr>
          <w:trHeight w:val="558"/>
          <w:jc w:val="center"/>
        </w:trPr>
        <w:tc>
          <w:tcPr>
            <w:tcW w:w="279" w:type="dxa"/>
          </w:tcPr>
          <w:p w14:paraId="48AAEEC8" w14:textId="77777777" w:rsidR="00837489" w:rsidRPr="002F09E9" w:rsidRDefault="00837489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60974E43" w14:textId="0DEA2AF1" w:rsidR="00837489" w:rsidRPr="004765CF" w:rsidRDefault="00837489" w:rsidP="004A43DC">
            <w:pPr>
              <w:ind w:left="-57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Львівський державний палац естетичного виховання учнівської молоді</w:t>
            </w:r>
          </w:p>
        </w:tc>
        <w:tc>
          <w:tcPr>
            <w:tcW w:w="3821" w:type="dxa"/>
          </w:tcPr>
          <w:p w14:paraId="27A257DA" w14:textId="40B6506C" w:rsidR="00837489" w:rsidRPr="004765CF" w:rsidRDefault="00837489" w:rsidP="004A43DC">
            <w:pPr>
              <w:ind w:left="-57" w:right="-57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«Зірковий парад 2023»</w:t>
            </w:r>
          </w:p>
        </w:tc>
        <w:tc>
          <w:tcPr>
            <w:tcW w:w="1417" w:type="dxa"/>
          </w:tcPr>
          <w:p w14:paraId="1A11152C" w14:textId="2D3803B8" w:rsidR="00837489" w:rsidRPr="004765CF" w:rsidRDefault="00837489" w:rsidP="00837489">
            <w:pPr>
              <w:ind w:left="-57" w:right="-57"/>
              <w:jc w:val="center"/>
              <w:rPr>
                <w:rFonts w:eastAsia="Calibri"/>
                <w:b/>
              </w:rPr>
            </w:pPr>
            <w:r w:rsidRPr="004765CF">
              <w:rPr>
                <w:rFonts w:ascii="Times New Roman" w:eastAsia="Calibri" w:hAnsi="Times New Roman" w:cs="Times New Roman"/>
              </w:rPr>
              <w:t>20.05.2023</w:t>
            </w:r>
          </w:p>
        </w:tc>
      </w:tr>
      <w:tr w:rsidR="004765CF" w:rsidRPr="004765CF" w14:paraId="6B723346" w14:textId="77777777" w:rsidTr="002F09E9">
        <w:trPr>
          <w:trHeight w:val="531"/>
          <w:jc w:val="center"/>
        </w:trPr>
        <w:tc>
          <w:tcPr>
            <w:tcW w:w="279" w:type="dxa"/>
          </w:tcPr>
          <w:p w14:paraId="01646F15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05062943" w14:textId="77777777" w:rsidR="004765CF" w:rsidRPr="004765CF" w:rsidRDefault="004765CF" w:rsidP="0004419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Львівський державний палац естетичного виховання учнівської молоді</w:t>
            </w:r>
          </w:p>
        </w:tc>
        <w:tc>
          <w:tcPr>
            <w:tcW w:w="3821" w:type="dxa"/>
          </w:tcPr>
          <w:p w14:paraId="58699E65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Міжнародний вокальний конкурс</w:t>
            </w:r>
          </w:p>
          <w:p w14:paraId="66EE70B9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 «Чарівне натхнення»</w:t>
            </w:r>
          </w:p>
        </w:tc>
        <w:tc>
          <w:tcPr>
            <w:tcW w:w="1417" w:type="dxa"/>
          </w:tcPr>
          <w:p w14:paraId="6467569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вересень 2023 </w:t>
            </w:r>
          </w:p>
        </w:tc>
      </w:tr>
      <w:tr w:rsidR="004765CF" w:rsidRPr="004765CF" w14:paraId="4C8627C7" w14:textId="77777777" w:rsidTr="002F09E9">
        <w:trPr>
          <w:trHeight w:val="568"/>
          <w:jc w:val="center"/>
        </w:trPr>
        <w:tc>
          <w:tcPr>
            <w:tcW w:w="279" w:type="dxa"/>
          </w:tcPr>
          <w:p w14:paraId="172602C3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6E1D328B" w14:textId="1971E006" w:rsidR="004765CF" w:rsidRPr="004765CF" w:rsidRDefault="004765CF" w:rsidP="0004419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Будинок дитячої та юнацької творчості  м. Червоноград (Львівська обл.)</w:t>
            </w:r>
          </w:p>
        </w:tc>
        <w:tc>
          <w:tcPr>
            <w:tcW w:w="3821" w:type="dxa"/>
          </w:tcPr>
          <w:p w14:paraId="7128E179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Дитячий шаховий турнір серед </w:t>
            </w:r>
          </w:p>
          <w:p w14:paraId="485EDD36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4-розрядників</w:t>
            </w:r>
          </w:p>
        </w:tc>
        <w:tc>
          <w:tcPr>
            <w:tcW w:w="1417" w:type="dxa"/>
          </w:tcPr>
          <w:p w14:paraId="7A593D0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28.10.2023</w:t>
            </w:r>
          </w:p>
        </w:tc>
      </w:tr>
      <w:tr w:rsidR="004765CF" w:rsidRPr="004765CF" w14:paraId="637EC521" w14:textId="77777777" w:rsidTr="002F09E9">
        <w:trPr>
          <w:trHeight w:val="759"/>
          <w:jc w:val="center"/>
        </w:trPr>
        <w:tc>
          <w:tcPr>
            <w:tcW w:w="279" w:type="dxa"/>
          </w:tcPr>
          <w:p w14:paraId="51B0E405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0A286EC8" w14:textId="77777777" w:rsidR="004765CF" w:rsidRPr="004765CF" w:rsidRDefault="004765CF" w:rsidP="0004419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Заклад позашкільної освіти «Міський Палац дитячої та юнацької творчості» Запорізької міської ради</w:t>
            </w:r>
          </w:p>
        </w:tc>
        <w:tc>
          <w:tcPr>
            <w:tcW w:w="3821" w:type="dxa"/>
          </w:tcPr>
          <w:p w14:paraId="119352ED" w14:textId="0B6DE121" w:rsidR="004765CF" w:rsidRPr="00CE1CAE" w:rsidRDefault="004765CF" w:rsidP="00721BCF">
            <w:pPr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Всеукраїнський фестиваль – майстерня авторської (</w:t>
            </w:r>
            <w:proofErr w:type="spellStart"/>
            <w:r w:rsidRPr="004765C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бардівської</w:t>
            </w:r>
            <w:proofErr w:type="spellEnd"/>
            <w:r w:rsidRPr="004765C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) пісні «Сонячний зайчик» </w:t>
            </w:r>
          </w:p>
        </w:tc>
        <w:tc>
          <w:tcPr>
            <w:tcW w:w="1417" w:type="dxa"/>
          </w:tcPr>
          <w:p w14:paraId="2EC7FDC7" w14:textId="77777777" w:rsidR="00CE1CAE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21.10.2023</w:t>
            </w:r>
          </w:p>
          <w:p w14:paraId="5BE10B63" w14:textId="0CD6FD81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22.10.2023</w:t>
            </w:r>
          </w:p>
        </w:tc>
      </w:tr>
      <w:tr w:rsidR="004765CF" w:rsidRPr="004765CF" w14:paraId="60856163" w14:textId="77777777" w:rsidTr="002F09E9">
        <w:trPr>
          <w:trHeight w:val="483"/>
          <w:jc w:val="center"/>
        </w:trPr>
        <w:tc>
          <w:tcPr>
            <w:tcW w:w="279" w:type="dxa"/>
          </w:tcPr>
          <w:p w14:paraId="115D7FF9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52D6F20C" w14:textId="1C968406" w:rsidR="004765CF" w:rsidRPr="004765CF" w:rsidRDefault="004765CF" w:rsidP="00CB06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Будинок дитячої та юнацької творчості м. Соснівка (Львівська обл.)</w:t>
            </w:r>
          </w:p>
        </w:tc>
        <w:tc>
          <w:tcPr>
            <w:tcW w:w="3821" w:type="dxa"/>
          </w:tcPr>
          <w:p w14:paraId="1B109AD7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Обласний шаховий фестиваль  </w:t>
            </w:r>
          </w:p>
          <w:p w14:paraId="6710F3D5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«Різдвяні зустрічі»</w:t>
            </w:r>
          </w:p>
        </w:tc>
        <w:tc>
          <w:tcPr>
            <w:tcW w:w="1417" w:type="dxa"/>
          </w:tcPr>
          <w:p w14:paraId="1067286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30.12.2023</w:t>
            </w:r>
          </w:p>
        </w:tc>
      </w:tr>
      <w:tr w:rsidR="004765CF" w:rsidRPr="004765CF" w14:paraId="011237A1" w14:textId="77777777" w:rsidTr="002A16C3">
        <w:trPr>
          <w:trHeight w:val="131"/>
          <w:jc w:val="center"/>
        </w:trPr>
        <w:tc>
          <w:tcPr>
            <w:tcW w:w="279" w:type="dxa"/>
          </w:tcPr>
          <w:p w14:paraId="77F603BB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199C2329" w14:textId="36094485" w:rsidR="004765CF" w:rsidRPr="004765CF" w:rsidRDefault="004765CF" w:rsidP="00CB06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Львівський державний палац естетичного виховання</w:t>
            </w:r>
            <w:r w:rsidR="00CB0673">
              <w:rPr>
                <w:rFonts w:ascii="Times New Roman" w:eastAsia="Calibri" w:hAnsi="Times New Roman" w:cs="Times New Roman"/>
              </w:rPr>
              <w:t xml:space="preserve"> </w:t>
            </w:r>
            <w:r w:rsidRPr="004765CF">
              <w:rPr>
                <w:rFonts w:ascii="Times New Roman" w:eastAsia="Calibri" w:hAnsi="Times New Roman" w:cs="Times New Roman"/>
              </w:rPr>
              <w:t>учнівської молоді</w:t>
            </w:r>
          </w:p>
        </w:tc>
        <w:tc>
          <w:tcPr>
            <w:tcW w:w="3821" w:type="dxa"/>
          </w:tcPr>
          <w:p w14:paraId="3F62F3CA" w14:textId="68715B42" w:rsidR="004765CF" w:rsidRPr="004765CF" w:rsidRDefault="004765CF" w:rsidP="00CB0673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Всеукраїнський фестиваль творчості «</w:t>
            </w:r>
            <w:r w:rsidRPr="004765CF">
              <w:rPr>
                <w:rFonts w:ascii="Times New Roman" w:eastAsia="Calibri" w:hAnsi="Times New Roman" w:cs="Times New Roman"/>
                <w:lang w:val="en-US"/>
              </w:rPr>
              <w:t>New</w:t>
            </w:r>
            <w:r w:rsidRPr="004765CF">
              <w:rPr>
                <w:rFonts w:ascii="Times New Roman" w:eastAsia="Calibri" w:hAnsi="Times New Roman" w:cs="Times New Roman"/>
              </w:rPr>
              <w:t xml:space="preserve"> </w:t>
            </w:r>
            <w:r w:rsidRPr="004765CF">
              <w:rPr>
                <w:rFonts w:ascii="Times New Roman" w:eastAsia="Calibri" w:hAnsi="Times New Roman" w:cs="Times New Roman"/>
                <w:lang w:val="en-US"/>
              </w:rPr>
              <w:t>year</w:t>
            </w:r>
            <w:r w:rsidRPr="004765CF">
              <w:rPr>
                <w:rFonts w:ascii="Times New Roman" w:eastAsia="Calibri" w:hAnsi="Times New Roman" w:cs="Times New Roman"/>
              </w:rPr>
              <w:t xml:space="preserve"> </w:t>
            </w:r>
            <w:r w:rsidRPr="004765CF">
              <w:rPr>
                <w:rFonts w:ascii="Times New Roman" w:eastAsia="Calibri" w:hAnsi="Times New Roman" w:cs="Times New Roman"/>
                <w:lang w:val="en-US"/>
              </w:rPr>
              <w:t>Festival</w:t>
            </w:r>
            <w:r w:rsidRPr="004765CF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417" w:type="dxa"/>
          </w:tcPr>
          <w:p w14:paraId="522F711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29.12.2023</w:t>
            </w:r>
          </w:p>
        </w:tc>
      </w:tr>
      <w:tr w:rsidR="004765CF" w:rsidRPr="004765CF" w14:paraId="1317387E" w14:textId="77777777" w:rsidTr="002F09E9">
        <w:trPr>
          <w:trHeight w:val="293"/>
          <w:jc w:val="center"/>
        </w:trPr>
        <w:tc>
          <w:tcPr>
            <w:tcW w:w="279" w:type="dxa"/>
          </w:tcPr>
          <w:p w14:paraId="32ECDEC6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442B301E" w14:textId="77777777" w:rsidR="004765CF" w:rsidRPr="004765CF" w:rsidRDefault="004765CF" w:rsidP="0004419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Волинська обласна МАН</w:t>
            </w:r>
          </w:p>
        </w:tc>
        <w:tc>
          <w:tcPr>
            <w:tcW w:w="3821" w:type="dxa"/>
          </w:tcPr>
          <w:p w14:paraId="47E1BA3D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4765C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Проєкт</w:t>
            </w:r>
            <w:proofErr w:type="spellEnd"/>
            <w:r w:rsidRPr="004765C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екологічного спрямування «GENIUS </w:t>
            </w:r>
            <w:proofErr w:type="spellStart"/>
            <w:r w:rsidRPr="004765C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Olympiad</w:t>
            </w:r>
            <w:proofErr w:type="spellEnd"/>
            <w:r w:rsidRPr="004765C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(Олімпіада Геніїв)»</w:t>
            </w:r>
          </w:p>
        </w:tc>
        <w:tc>
          <w:tcPr>
            <w:tcW w:w="1417" w:type="dxa"/>
          </w:tcPr>
          <w:p w14:paraId="39B29552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грудень – лютий</w:t>
            </w:r>
          </w:p>
        </w:tc>
      </w:tr>
      <w:tr w:rsidR="004765CF" w:rsidRPr="004765CF" w14:paraId="444ACD1A" w14:textId="77777777" w:rsidTr="002F09E9">
        <w:trPr>
          <w:trHeight w:val="273"/>
          <w:jc w:val="center"/>
        </w:trPr>
        <w:tc>
          <w:tcPr>
            <w:tcW w:w="279" w:type="dxa"/>
          </w:tcPr>
          <w:p w14:paraId="7CDEFB1C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11544A00" w14:textId="77777777" w:rsidR="004765CF" w:rsidRPr="004765CF" w:rsidRDefault="004765CF" w:rsidP="00CB0673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Горохівська центральна міська бібліотека</w:t>
            </w:r>
          </w:p>
        </w:tc>
        <w:tc>
          <w:tcPr>
            <w:tcW w:w="3821" w:type="dxa"/>
          </w:tcPr>
          <w:p w14:paraId="69A799F8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Шаховий турнір </w:t>
            </w:r>
          </w:p>
        </w:tc>
        <w:tc>
          <w:tcPr>
            <w:tcW w:w="1417" w:type="dxa"/>
          </w:tcPr>
          <w:p w14:paraId="5DCAB33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04.02.2024</w:t>
            </w:r>
          </w:p>
        </w:tc>
      </w:tr>
      <w:tr w:rsidR="004765CF" w:rsidRPr="004765CF" w14:paraId="5EF4ADC5" w14:textId="77777777" w:rsidTr="002F09E9">
        <w:trPr>
          <w:trHeight w:val="273"/>
          <w:jc w:val="center"/>
        </w:trPr>
        <w:tc>
          <w:tcPr>
            <w:tcW w:w="279" w:type="dxa"/>
          </w:tcPr>
          <w:p w14:paraId="04AB4327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4A2A9D56" w14:textId="6DB9C566" w:rsidR="004765CF" w:rsidRPr="004765CF" w:rsidRDefault="004765CF" w:rsidP="00CB0673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Львівський державний палац естетичного </w:t>
            </w:r>
            <w:proofErr w:type="spellStart"/>
            <w:r w:rsidRPr="004765CF">
              <w:rPr>
                <w:rFonts w:ascii="Times New Roman" w:eastAsia="Calibri" w:hAnsi="Times New Roman" w:cs="Times New Roman"/>
              </w:rPr>
              <w:t>вихованняучнівської</w:t>
            </w:r>
            <w:proofErr w:type="spellEnd"/>
            <w:r w:rsidRPr="004765CF">
              <w:rPr>
                <w:rFonts w:ascii="Times New Roman" w:eastAsia="Calibri" w:hAnsi="Times New Roman" w:cs="Times New Roman"/>
              </w:rPr>
              <w:t xml:space="preserve"> молоді</w:t>
            </w:r>
          </w:p>
        </w:tc>
        <w:tc>
          <w:tcPr>
            <w:tcW w:w="3821" w:type="dxa"/>
          </w:tcPr>
          <w:p w14:paraId="1A7C9DCD" w14:textId="5FC6EE88" w:rsidR="004765CF" w:rsidRPr="004765CF" w:rsidRDefault="004765CF" w:rsidP="00CB0673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Всеукраїнський фестиваль мистецтва «З Україною в серці»</w:t>
            </w:r>
          </w:p>
        </w:tc>
        <w:tc>
          <w:tcPr>
            <w:tcW w:w="1417" w:type="dxa"/>
          </w:tcPr>
          <w:p w14:paraId="39BE920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23-24.03.2024</w:t>
            </w:r>
          </w:p>
        </w:tc>
      </w:tr>
      <w:tr w:rsidR="004765CF" w:rsidRPr="004765CF" w14:paraId="00241FE9" w14:textId="77777777" w:rsidTr="002F09E9">
        <w:trPr>
          <w:trHeight w:val="291"/>
          <w:jc w:val="center"/>
        </w:trPr>
        <w:tc>
          <w:tcPr>
            <w:tcW w:w="279" w:type="dxa"/>
          </w:tcPr>
          <w:p w14:paraId="6BBB443E" w14:textId="77777777" w:rsidR="004765CF" w:rsidRPr="002F09E9" w:rsidRDefault="004765CF" w:rsidP="002F09E9">
            <w:pPr>
              <w:pStyle w:val="a7"/>
              <w:numPr>
                <w:ilvl w:val="0"/>
                <w:numId w:val="9"/>
              </w:numPr>
              <w:ind w:left="307"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0A35EB06" w14:textId="77777777" w:rsidR="004765CF" w:rsidRPr="004765CF" w:rsidRDefault="004765CF" w:rsidP="00DD7A77">
            <w:pPr>
              <w:ind w:left="-57" w:right="-57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Центр культурних та освітніх програм м. Київ </w:t>
            </w:r>
          </w:p>
        </w:tc>
        <w:tc>
          <w:tcPr>
            <w:tcW w:w="3821" w:type="dxa"/>
          </w:tcPr>
          <w:p w14:paraId="5185F941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Міжнародний конкурс талантів «Євро Весна»</w:t>
            </w:r>
          </w:p>
        </w:tc>
        <w:tc>
          <w:tcPr>
            <w:tcW w:w="1417" w:type="dxa"/>
          </w:tcPr>
          <w:p w14:paraId="1BB815AC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25.03.2024 </w:t>
            </w:r>
          </w:p>
        </w:tc>
      </w:tr>
      <w:tr w:rsidR="004765CF" w:rsidRPr="004765CF" w14:paraId="164D2B8B" w14:textId="77777777" w:rsidTr="002F09E9">
        <w:trPr>
          <w:trHeight w:val="519"/>
          <w:jc w:val="center"/>
        </w:trPr>
        <w:tc>
          <w:tcPr>
            <w:tcW w:w="279" w:type="dxa"/>
          </w:tcPr>
          <w:p w14:paraId="04E8D882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73C6A2CE" w14:textId="77777777" w:rsidR="004765CF" w:rsidRPr="004765CF" w:rsidRDefault="004765CF" w:rsidP="00CB0673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Центр музично-естетичної освіти школярів у місті Берестечко</w:t>
            </w:r>
          </w:p>
        </w:tc>
        <w:tc>
          <w:tcPr>
            <w:tcW w:w="3821" w:type="dxa"/>
          </w:tcPr>
          <w:p w14:paraId="2660AE29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Обмін досвідом</w:t>
            </w:r>
          </w:p>
        </w:tc>
        <w:tc>
          <w:tcPr>
            <w:tcW w:w="1417" w:type="dxa"/>
          </w:tcPr>
          <w:p w14:paraId="66062F3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29.03.2024</w:t>
            </w:r>
          </w:p>
        </w:tc>
      </w:tr>
      <w:tr w:rsidR="004765CF" w:rsidRPr="004765CF" w14:paraId="4EF3718B" w14:textId="77777777" w:rsidTr="002F09E9">
        <w:trPr>
          <w:trHeight w:val="293"/>
          <w:jc w:val="center"/>
        </w:trPr>
        <w:tc>
          <w:tcPr>
            <w:tcW w:w="279" w:type="dxa"/>
          </w:tcPr>
          <w:p w14:paraId="298C2493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0063F446" w14:textId="77777777" w:rsidR="004765CF" w:rsidRPr="004765CF" w:rsidRDefault="004765CF" w:rsidP="00CB0673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Луцький педагогічний коледж</w:t>
            </w:r>
          </w:p>
        </w:tc>
        <w:tc>
          <w:tcPr>
            <w:tcW w:w="3821" w:type="dxa"/>
          </w:tcPr>
          <w:p w14:paraId="159EBEE1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Обласний конкурс «Молоді таланти Волині» </w:t>
            </w:r>
          </w:p>
        </w:tc>
        <w:tc>
          <w:tcPr>
            <w:tcW w:w="1417" w:type="dxa"/>
          </w:tcPr>
          <w:p w14:paraId="060D7FF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25.04.2024 </w:t>
            </w:r>
          </w:p>
        </w:tc>
      </w:tr>
      <w:tr w:rsidR="004765CF" w:rsidRPr="004765CF" w14:paraId="155FA02B" w14:textId="77777777" w:rsidTr="002F09E9">
        <w:trPr>
          <w:trHeight w:val="301"/>
          <w:jc w:val="center"/>
        </w:trPr>
        <w:tc>
          <w:tcPr>
            <w:tcW w:w="279" w:type="dxa"/>
          </w:tcPr>
          <w:p w14:paraId="6C57B7B8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7C2FF22B" w14:textId="77777777" w:rsidR="004765CF" w:rsidRPr="004765CF" w:rsidRDefault="004765CF" w:rsidP="00DD7A77">
            <w:pPr>
              <w:ind w:left="-57" w:right="-57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Центр культурних та освітніх програм м. Київ</w:t>
            </w:r>
          </w:p>
        </w:tc>
        <w:tc>
          <w:tcPr>
            <w:tcW w:w="3821" w:type="dxa"/>
          </w:tcPr>
          <w:p w14:paraId="566A6437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Всеукраїнський конкурс мистецтв «Великоднє диво»</w:t>
            </w:r>
          </w:p>
        </w:tc>
        <w:tc>
          <w:tcPr>
            <w:tcW w:w="1417" w:type="dxa"/>
          </w:tcPr>
          <w:p w14:paraId="4A9370E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27.04.2024 </w:t>
            </w:r>
          </w:p>
        </w:tc>
      </w:tr>
      <w:tr w:rsidR="004765CF" w:rsidRPr="004765CF" w14:paraId="49703A42" w14:textId="77777777" w:rsidTr="002F09E9">
        <w:trPr>
          <w:trHeight w:val="339"/>
          <w:jc w:val="center"/>
        </w:trPr>
        <w:tc>
          <w:tcPr>
            <w:tcW w:w="279" w:type="dxa"/>
          </w:tcPr>
          <w:p w14:paraId="10905F53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0DA5B47E" w14:textId="77777777" w:rsidR="004765CF" w:rsidRPr="004765CF" w:rsidRDefault="004765CF" w:rsidP="00DD7A77">
            <w:pPr>
              <w:ind w:left="-57" w:right="-57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Жовківський центр дитячої та юнацької творчості</w:t>
            </w:r>
          </w:p>
        </w:tc>
        <w:tc>
          <w:tcPr>
            <w:tcW w:w="3821" w:type="dxa"/>
          </w:tcPr>
          <w:p w14:paraId="290A083D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Обмін досвідом. Патріотичний концерт на Вічевій площі.</w:t>
            </w:r>
          </w:p>
        </w:tc>
        <w:tc>
          <w:tcPr>
            <w:tcW w:w="1417" w:type="dxa"/>
          </w:tcPr>
          <w:p w14:paraId="00EAC41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29.05.2024</w:t>
            </w:r>
          </w:p>
        </w:tc>
      </w:tr>
      <w:tr w:rsidR="004765CF" w:rsidRPr="004765CF" w14:paraId="4887674D" w14:textId="77777777" w:rsidTr="002F09E9">
        <w:trPr>
          <w:trHeight w:val="525"/>
          <w:jc w:val="center"/>
        </w:trPr>
        <w:tc>
          <w:tcPr>
            <w:tcW w:w="279" w:type="dxa"/>
          </w:tcPr>
          <w:p w14:paraId="7177C267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1A69D937" w14:textId="77777777" w:rsidR="004765CF" w:rsidRPr="004765CF" w:rsidRDefault="004765CF" w:rsidP="00DD7A77">
            <w:pPr>
              <w:ind w:left="-57" w:right="-57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Академія рекреаційних технологій та права</w:t>
            </w:r>
          </w:p>
        </w:tc>
        <w:tc>
          <w:tcPr>
            <w:tcW w:w="3821" w:type="dxa"/>
          </w:tcPr>
          <w:p w14:paraId="69BEC6C1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Обласна зустріч еко-лідерів дитячих самоврядувань «Єднанням сильні»</w:t>
            </w:r>
          </w:p>
        </w:tc>
        <w:tc>
          <w:tcPr>
            <w:tcW w:w="1417" w:type="dxa"/>
          </w:tcPr>
          <w:p w14:paraId="56DBC7A8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30.05.2024</w:t>
            </w:r>
          </w:p>
        </w:tc>
      </w:tr>
      <w:tr w:rsidR="004765CF" w:rsidRPr="004765CF" w14:paraId="099343B3" w14:textId="77777777" w:rsidTr="002F09E9">
        <w:trPr>
          <w:trHeight w:val="288"/>
          <w:jc w:val="center"/>
        </w:trPr>
        <w:tc>
          <w:tcPr>
            <w:tcW w:w="279" w:type="dxa"/>
          </w:tcPr>
          <w:p w14:paraId="0D92C4B3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5290C4B1" w14:textId="77777777" w:rsidR="004765CF" w:rsidRPr="004765CF" w:rsidRDefault="004765CF" w:rsidP="00DD7A77">
            <w:pPr>
              <w:ind w:left="-57" w:right="-57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Ліцей м. Великі Мости</w:t>
            </w:r>
          </w:p>
        </w:tc>
        <w:tc>
          <w:tcPr>
            <w:tcW w:w="3821" w:type="dxa"/>
          </w:tcPr>
          <w:p w14:paraId="16D6A6F3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 Дитячий шаховий турнір «Кубок свободи пам′яті </w:t>
            </w:r>
            <w:proofErr w:type="spellStart"/>
            <w:r w:rsidRPr="004765CF">
              <w:rPr>
                <w:rFonts w:ascii="Times New Roman" w:eastAsia="Calibri" w:hAnsi="Times New Roman" w:cs="Times New Roman"/>
              </w:rPr>
              <w:t>Кірика</w:t>
            </w:r>
            <w:proofErr w:type="spellEnd"/>
            <w:r w:rsidRPr="004765CF">
              <w:rPr>
                <w:rFonts w:ascii="Times New Roman" w:eastAsia="Calibri" w:hAnsi="Times New Roman" w:cs="Times New Roman"/>
              </w:rPr>
              <w:t xml:space="preserve"> І.О.»</w:t>
            </w:r>
          </w:p>
        </w:tc>
        <w:tc>
          <w:tcPr>
            <w:tcW w:w="1417" w:type="dxa"/>
          </w:tcPr>
          <w:p w14:paraId="43CF7A4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01.06.2024</w:t>
            </w:r>
          </w:p>
        </w:tc>
      </w:tr>
      <w:tr w:rsidR="004765CF" w:rsidRPr="004765CF" w14:paraId="3C2CCFD7" w14:textId="77777777" w:rsidTr="002F09E9">
        <w:trPr>
          <w:trHeight w:val="288"/>
          <w:jc w:val="center"/>
        </w:trPr>
        <w:tc>
          <w:tcPr>
            <w:tcW w:w="279" w:type="dxa"/>
          </w:tcPr>
          <w:p w14:paraId="7198E332" w14:textId="77777777" w:rsidR="004765CF" w:rsidRPr="00837489" w:rsidRDefault="004765CF" w:rsidP="002F09E9">
            <w:pPr>
              <w:pStyle w:val="a7"/>
              <w:numPr>
                <w:ilvl w:val="0"/>
                <w:numId w:val="9"/>
              </w:numPr>
              <w:ind w:left="307" w:right="-397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543" w:type="dxa"/>
          </w:tcPr>
          <w:p w14:paraId="1150E5B6" w14:textId="77777777" w:rsidR="004765CF" w:rsidRPr="004765CF" w:rsidRDefault="004765CF" w:rsidP="00DD7A77">
            <w:pPr>
              <w:ind w:left="-57" w:right="-57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 xml:space="preserve">Волинський національний університет імені Лесі Українки </w:t>
            </w:r>
          </w:p>
        </w:tc>
        <w:tc>
          <w:tcPr>
            <w:tcW w:w="3821" w:type="dxa"/>
          </w:tcPr>
          <w:p w14:paraId="678923FF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Міжнародному фестиваль-конкурс вокального мистецтва ім. Андрія Гордійчука «Співоче поле»</w:t>
            </w:r>
          </w:p>
        </w:tc>
        <w:tc>
          <w:tcPr>
            <w:tcW w:w="1417" w:type="dxa"/>
          </w:tcPr>
          <w:p w14:paraId="1336E64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07.06.2024</w:t>
            </w:r>
          </w:p>
        </w:tc>
      </w:tr>
    </w:tbl>
    <w:p w14:paraId="1E2E3EBA" w14:textId="77777777" w:rsidR="004765CF" w:rsidRPr="004765CF" w:rsidRDefault="004765CF" w:rsidP="00DD7A77">
      <w:pPr>
        <w:spacing w:after="0" w:line="240" w:lineRule="auto"/>
        <w:rPr>
          <w:b/>
          <w:szCs w:val="22"/>
        </w:rPr>
      </w:pPr>
    </w:p>
    <w:p w14:paraId="6F293451" w14:textId="4236D888" w:rsidR="004765CF" w:rsidRPr="004765CF" w:rsidRDefault="00D751F0" w:rsidP="00C30A52">
      <w:pPr>
        <w:spacing w:line="240" w:lineRule="auto"/>
        <w:jc w:val="center"/>
        <w:rPr>
          <w:b/>
          <w:szCs w:val="22"/>
        </w:rPr>
      </w:pPr>
      <w:r w:rsidRPr="004765CF">
        <w:rPr>
          <w:b/>
          <w:szCs w:val="22"/>
        </w:rPr>
        <w:t xml:space="preserve">Співпраця зі закладами освіти та культури </w:t>
      </w:r>
      <w:r>
        <w:rPr>
          <w:b/>
          <w:szCs w:val="22"/>
        </w:rPr>
        <w:t>Н</w:t>
      </w:r>
      <w:r w:rsidRPr="004765CF">
        <w:rPr>
          <w:b/>
          <w:szCs w:val="22"/>
        </w:rPr>
        <w:t xml:space="preserve">ововолинської </w:t>
      </w:r>
      <w:r>
        <w:rPr>
          <w:b/>
          <w:szCs w:val="22"/>
        </w:rPr>
        <w:t>МТГ</w:t>
      </w:r>
    </w:p>
    <w:tbl>
      <w:tblPr>
        <w:tblStyle w:val="10"/>
        <w:tblW w:w="10060" w:type="dxa"/>
        <w:jc w:val="center"/>
        <w:tblLook w:val="04A0" w:firstRow="1" w:lastRow="0" w:firstColumn="1" w:lastColumn="0" w:noHBand="0" w:noVBand="1"/>
      </w:tblPr>
      <w:tblGrid>
        <w:gridCol w:w="562"/>
        <w:gridCol w:w="3828"/>
        <w:gridCol w:w="4394"/>
        <w:gridCol w:w="1276"/>
      </w:tblGrid>
      <w:tr w:rsidR="004765CF" w:rsidRPr="004765CF" w14:paraId="0D2F3876" w14:textId="77777777" w:rsidTr="00CB0673">
        <w:trPr>
          <w:trHeight w:val="230"/>
          <w:jc w:val="center"/>
        </w:trPr>
        <w:tc>
          <w:tcPr>
            <w:tcW w:w="562" w:type="dxa"/>
          </w:tcPr>
          <w:p w14:paraId="2CA9A3A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828" w:type="dxa"/>
          </w:tcPr>
          <w:p w14:paraId="02F7E263" w14:textId="77777777" w:rsidR="004765CF" w:rsidRPr="004765CF" w:rsidRDefault="004765CF" w:rsidP="00DD7A77">
            <w:pPr>
              <w:ind w:left="3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Назва організації</w:t>
            </w:r>
          </w:p>
        </w:tc>
        <w:tc>
          <w:tcPr>
            <w:tcW w:w="4394" w:type="dxa"/>
          </w:tcPr>
          <w:p w14:paraId="7AB4A39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Захід</w:t>
            </w:r>
          </w:p>
        </w:tc>
        <w:tc>
          <w:tcPr>
            <w:tcW w:w="1276" w:type="dxa"/>
          </w:tcPr>
          <w:p w14:paraId="7EF4B77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765CF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4765CF" w:rsidRPr="004765CF" w14:paraId="327D04F2" w14:textId="77777777" w:rsidTr="00CB0673">
        <w:trPr>
          <w:trHeight w:val="203"/>
          <w:jc w:val="center"/>
        </w:trPr>
        <w:tc>
          <w:tcPr>
            <w:tcW w:w="562" w:type="dxa"/>
          </w:tcPr>
          <w:p w14:paraId="6795AD74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828" w:type="dxa"/>
          </w:tcPr>
          <w:p w14:paraId="742C29E2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Міський палац культури</w:t>
            </w:r>
          </w:p>
        </w:tc>
        <w:tc>
          <w:tcPr>
            <w:tcW w:w="4394" w:type="dxa"/>
          </w:tcPr>
          <w:p w14:paraId="5D4FAEC6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«День Конституції України»</w:t>
            </w:r>
          </w:p>
        </w:tc>
        <w:tc>
          <w:tcPr>
            <w:tcW w:w="1276" w:type="dxa"/>
          </w:tcPr>
          <w:p w14:paraId="54F0BC84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26.06.2023</w:t>
            </w:r>
          </w:p>
        </w:tc>
      </w:tr>
      <w:tr w:rsidR="004765CF" w:rsidRPr="004765CF" w14:paraId="69C72C23" w14:textId="77777777" w:rsidTr="00CB0673">
        <w:trPr>
          <w:trHeight w:val="280"/>
          <w:jc w:val="center"/>
        </w:trPr>
        <w:tc>
          <w:tcPr>
            <w:tcW w:w="562" w:type="dxa"/>
          </w:tcPr>
          <w:p w14:paraId="01338E7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828" w:type="dxa"/>
          </w:tcPr>
          <w:p w14:paraId="31ECF07A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Міський палац культури</w:t>
            </w:r>
          </w:p>
        </w:tc>
        <w:tc>
          <w:tcPr>
            <w:tcW w:w="4394" w:type="dxa"/>
          </w:tcPr>
          <w:p w14:paraId="69D24738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«День української Державності»</w:t>
            </w:r>
          </w:p>
        </w:tc>
        <w:tc>
          <w:tcPr>
            <w:tcW w:w="1276" w:type="dxa"/>
          </w:tcPr>
          <w:p w14:paraId="43031EF3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28.07.2023</w:t>
            </w:r>
          </w:p>
        </w:tc>
      </w:tr>
      <w:tr w:rsidR="004765CF" w:rsidRPr="004765CF" w14:paraId="6ED90966" w14:textId="77777777" w:rsidTr="00CB0673">
        <w:trPr>
          <w:trHeight w:val="70"/>
          <w:jc w:val="center"/>
        </w:trPr>
        <w:tc>
          <w:tcPr>
            <w:tcW w:w="562" w:type="dxa"/>
          </w:tcPr>
          <w:p w14:paraId="18F52F1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828" w:type="dxa"/>
          </w:tcPr>
          <w:p w14:paraId="111BEF7B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Санаторій «Лісова Пісня»</w:t>
            </w:r>
          </w:p>
        </w:tc>
        <w:tc>
          <w:tcPr>
            <w:tcW w:w="4394" w:type="dxa"/>
          </w:tcPr>
          <w:p w14:paraId="77BEF3A8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Концерт для ВПО</w:t>
            </w:r>
          </w:p>
        </w:tc>
        <w:tc>
          <w:tcPr>
            <w:tcW w:w="1276" w:type="dxa"/>
          </w:tcPr>
          <w:p w14:paraId="73967A2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11.07.2023</w:t>
            </w:r>
          </w:p>
        </w:tc>
      </w:tr>
      <w:tr w:rsidR="004765CF" w:rsidRPr="004765CF" w14:paraId="7D421BB0" w14:textId="77777777" w:rsidTr="00CB0673">
        <w:trPr>
          <w:trHeight w:val="349"/>
          <w:jc w:val="center"/>
        </w:trPr>
        <w:tc>
          <w:tcPr>
            <w:tcW w:w="562" w:type="dxa"/>
          </w:tcPr>
          <w:p w14:paraId="174A892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3828" w:type="dxa"/>
          </w:tcPr>
          <w:p w14:paraId="217CD485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БК селище Благодатне</w:t>
            </w:r>
          </w:p>
        </w:tc>
        <w:tc>
          <w:tcPr>
            <w:tcW w:w="4394" w:type="dxa"/>
          </w:tcPr>
          <w:p w14:paraId="4CF1B800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Концерт з нагоди « Дня Захисників і Захисниць України»</w:t>
            </w:r>
          </w:p>
        </w:tc>
        <w:tc>
          <w:tcPr>
            <w:tcW w:w="1276" w:type="dxa"/>
          </w:tcPr>
          <w:p w14:paraId="702CAEFD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01.10.2023</w:t>
            </w:r>
          </w:p>
        </w:tc>
      </w:tr>
      <w:tr w:rsidR="004765CF" w:rsidRPr="004765CF" w14:paraId="55E04A78" w14:textId="77777777" w:rsidTr="00CB0673">
        <w:trPr>
          <w:trHeight w:val="187"/>
          <w:jc w:val="center"/>
        </w:trPr>
        <w:tc>
          <w:tcPr>
            <w:tcW w:w="562" w:type="dxa"/>
          </w:tcPr>
          <w:p w14:paraId="6C2D31D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3828" w:type="dxa"/>
          </w:tcPr>
          <w:p w14:paraId="1CDDC52C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Дитячий оздоровчий комплекс «Ковчег»</w:t>
            </w:r>
          </w:p>
        </w:tc>
        <w:tc>
          <w:tcPr>
            <w:tcW w:w="4394" w:type="dxa"/>
          </w:tcPr>
          <w:p w14:paraId="02E1E827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День людей похилого  віку</w:t>
            </w:r>
          </w:p>
        </w:tc>
        <w:tc>
          <w:tcPr>
            <w:tcW w:w="1276" w:type="dxa"/>
          </w:tcPr>
          <w:p w14:paraId="2F93D85E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02.10.2023</w:t>
            </w:r>
          </w:p>
        </w:tc>
      </w:tr>
      <w:tr w:rsidR="004765CF" w:rsidRPr="004765CF" w14:paraId="1AEF5360" w14:textId="77777777" w:rsidTr="00CB0673">
        <w:trPr>
          <w:trHeight w:val="323"/>
          <w:jc w:val="center"/>
        </w:trPr>
        <w:tc>
          <w:tcPr>
            <w:tcW w:w="562" w:type="dxa"/>
          </w:tcPr>
          <w:p w14:paraId="1895B08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3828" w:type="dxa"/>
          </w:tcPr>
          <w:p w14:paraId="41A27AE5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ПДЗОВ «Прикордонник»</w:t>
            </w:r>
          </w:p>
        </w:tc>
        <w:tc>
          <w:tcPr>
            <w:tcW w:w="4394" w:type="dxa"/>
          </w:tcPr>
          <w:p w14:paraId="11517817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Патріотичний концерт для військовослужбовців</w:t>
            </w:r>
          </w:p>
        </w:tc>
        <w:tc>
          <w:tcPr>
            <w:tcW w:w="1276" w:type="dxa"/>
          </w:tcPr>
          <w:p w14:paraId="7D78B61C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26.10.2023</w:t>
            </w:r>
          </w:p>
        </w:tc>
      </w:tr>
      <w:tr w:rsidR="004765CF" w:rsidRPr="004765CF" w14:paraId="63CB2981" w14:textId="77777777" w:rsidTr="00CB0673">
        <w:trPr>
          <w:trHeight w:val="70"/>
          <w:jc w:val="center"/>
        </w:trPr>
        <w:tc>
          <w:tcPr>
            <w:tcW w:w="562" w:type="dxa"/>
          </w:tcPr>
          <w:p w14:paraId="6A5E3F72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3828" w:type="dxa"/>
          </w:tcPr>
          <w:p w14:paraId="3CB4F3BF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БК с. Благодатне</w:t>
            </w:r>
          </w:p>
        </w:tc>
        <w:tc>
          <w:tcPr>
            <w:tcW w:w="4394" w:type="dxa"/>
          </w:tcPr>
          <w:p w14:paraId="04F7BF7B" w14:textId="0E97F998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«16 дні</w:t>
            </w:r>
            <w:r w:rsidR="004A43DC">
              <w:rPr>
                <w:rFonts w:ascii="Times New Roman" w:eastAsia="Calibri" w:hAnsi="Times New Roman" w:cs="Times New Roman"/>
              </w:rPr>
              <w:t>в</w:t>
            </w:r>
            <w:r w:rsidRPr="004765CF">
              <w:rPr>
                <w:rFonts w:ascii="Times New Roman" w:eastAsia="Calibri" w:hAnsi="Times New Roman" w:cs="Times New Roman"/>
              </w:rPr>
              <w:t xml:space="preserve"> протидії насильству»</w:t>
            </w:r>
          </w:p>
        </w:tc>
        <w:tc>
          <w:tcPr>
            <w:tcW w:w="1276" w:type="dxa"/>
          </w:tcPr>
          <w:p w14:paraId="2F798409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27.11.2023</w:t>
            </w:r>
          </w:p>
        </w:tc>
      </w:tr>
      <w:tr w:rsidR="004765CF" w:rsidRPr="004765CF" w14:paraId="2EF81702" w14:textId="77777777" w:rsidTr="00CB0673">
        <w:trPr>
          <w:trHeight w:val="207"/>
          <w:jc w:val="center"/>
        </w:trPr>
        <w:tc>
          <w:tcPr>
            <w:tcW w:w="562" w:type="dxa"/>
          </w:tcPr>
          <w:p w14:paraId="04042AB6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3828" w:type="dxa"/>
          </w:tcPr>
          <w:p w14:paraId="2EE72A5C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БК с. Благодатне</w:t>
            </w:r>
          </w:p>
        </w:tc>
        <w:tc>
          <w:tcPr>
            <w:tcW w:w="4394" w:type="dxa"/>
          </w:tcPr>
          <w:p w14:paraId="7550E5A2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Концерт «Сила Нескорених»</w:t>
            </w:r>
          </w:p>
        </w:tc>
        <w:tc>
          <w:tcPr>
            <w:tcW w:w="1276" w:type="dxa"/>
          </w:tcPr>
          <w:p w14:paraId="3B866C5E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03.12.2023</w:t>
            </w:r>
          </w:p>
        </w:tc>
      </w:tr>
      <w:tr w:rsidR="004765CF" w:rsidRPr="004765CF" w14:paraId="7ACDB650" w14:textId="77777777" w:rsidTr="00CB0673">
        <w:trPr>
          <w:trHeight w:val="278"/>
          <w:jc w:val="center"/>
        </w:trPr>
        <w:tc>
          <w:tcPr>
            <w:tcW w:w="562" w:type="dxa"/>
          </w:tcPr>
          <w:p w14:paraId="7E977EC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3828" w:type="dxa"/>
          </w:tcPr>
          <w:p w14:paraId="14E80E23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НЕФК </w:t>
            </w:r>
          </w:p>
        </w:tc>
        <w:tc>
          <w:tcPr>
            <w:tcW w:w="4394" w:type="dxa"/>
          </w:tcPr>
          <w:p w14:paraId="257306D8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«День Збройних Сил України» </w:t>
            </w:r>
          </w:p>
        </w:tc>
        <w:tc>
          <w:tcPr>
            <w:tcW w:w="1276" w:type="dxa"/>
          </w:tcPr>
          <w:p w14:paraId="48DA53CD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07.12.2023</w:t>
            </w:r>
          </w:p>
        </w:tc>
      </w:tr>
      <w:tr w:rsidR="004765CF" w:rsidRPr="004765CF" w14:paraId="1CE5704B" w14:textId="77777777" w:rsidTr="00CB0673">
        <w:trPr>
          <w:trHeight w:val="281"/>
          <w:jc w:val="center"/>
        </w:trPr>
        <w:tc>
          <w:tcPr>
            <w:tcW w:w="562" w:type="dxa"/>
          </w:tcPr>
          <w:p w14:paraId="40D808E8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3828" w:type="dxa"/>
          </w:tcPr>
          <w:p w14:paraId="3ADA9136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ДЗО №4</w:t>
            </w:r>
          </w:p>
        </w:tc>
        <w:tc>
          <w:tcPr>
            <w:tcW w:w="4394" w:type="dxa"/>
          </w:tcPr>
          <w:p w14:paraId="6E0191CA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Зустріч у резиденції Святого Миколая</w:t>
            </w:r>
          </w:p>
        </w:tc>
        <w:tc>
          <w:tcPr>
            <w:tcW w:w="1276" w:type="dxa"/>
          </w:tcPr>
          <w:p w14:paraId="4D42F608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07.12.2023</w:t>
            </w:r>
          </w:p>
        </w:tc>
      </w:tr>
      <w:tr w:rsidR="004765CF" w:rsidRPr="004765CF" w14:paraId="128562E9" w14:textId="77777777" w:rsidTr="00CB0673">
        <w:trPr>
          <w:trHeight w:val="406"/>
          <w:jc w:val="center"/>
        </w:trPr>
        <w:tc>
          <w:tcPr>
            <w:tcW w:w="562" w:type="dxa"/>
          </w:tcPr>
          <w:p w14:paraId="2911A97D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3828" w:type="dxa"/>
          </w:tcPr>
          <w:p w14:paraId="259FFBC0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Дитячий оздоровчий комплекс «Ковчег»</w:t>
            </w:r>
          </w:p>
        </w:tc>
        <w:tc>
          <w:tcPr>
            <w:tcW w:w="4394" w:type="dxa"/>
          </w:tcPr>
          <w:p w14:paraId="0589B857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«Україна колядує»</w:t>
            </w:r>
          </w:p>
        </w:tc>
        <w:tc>
          <w:tcPr>
            <w:tcW w:w="1276" w:type="dxa"/>
          </w:tcPr>
          <w:p w14:paraId="0F718EF1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22.12.2023</w:t>
            </w:r>
          </w:p>
        </w:tc>
      </w:tr>
      <w:tr w:rsidR="004765CF" w:rsidRPr="004765CF" w14:paraId="3A4F1AA2" w14:textId="77777777" w:rsidTr="00CB0673">
        <w:trPr>
          <w:trHeight w:val="541"/>
          <w:jc w:val="center"/>
        </w:trPr>
        <w:tc>
          <w:tcPr>
            <w:tcW w:w="562" w:type="dxa"/>
          </w:tcPr>
          <w:p w14:paraId="22303054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3828" w:type="dxa"/>
          </w:tcPr>
          <w:p w14:paraId="2DBADC63" w14:textId="0E7CB24B" w:rsidR="004765CF" w:rsidRPr="004765CF" w:rsidRDefault="004765CF" w:rsidP="00CB0673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Відділення стаціонарного догляду з постійним перебуванням</w:t>
            </w:r>
            <w:r w:rsidR="00CB0673">
              <w:rPr>
                <w:rFonts w:ascii="Times New Roman" w:eastAsia="Calibri" w:hAnsi="Times New Roman" w:cs="Times New Roman"/>
              </w:rPr>
              <w:t xml:space="preserve">                  </w:t>
            </w:r>
            <w:r w:rsidRPr="004765CF">
              <w:rPr>
                <w:rFonts w:ascii="Times New Roman" w:eastAsia="Calibri" w:hAnsi="Times New Roman" w:cs="Times New Roman"/>
              </w:rPr>
              <w:t>с. Благодатне</w:t>
            </w:r>
          </w:p>
        </w:tc>
        <w:tc>
          <w:tcPr>
            <w:tcW w:w="4394" w:type="dxa"/>
          </w:tcPr>
          <w:p w14:paraId="74A57B95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«Різдвяні колядки»</w:t>
            </w:r>
          </w:p>
        </w:tc>
        <w:tc>
          <w:tcPr>
            <w:tcW w:w="1276" w:type="dxa"/>
          </w:tcPr>
          <w:p w14:paraId="0B82F71F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24.12.2023</w:t>
            </w:r>
          </w:p>
        </w:tc>
      </w:tr>
      <w:tr w:rsidR="004765CF" w:rsidRPr="004765CF" w14:paraId="5746125E" w14:textId="77777777" w:rsidTr="00CB0673">
        <w:trPr>
          <w:trHeight w:val="269"/>
          <w:jc w:val="center"/>
        </w:trPr>
        <w:tc>
          <w:tcPr>
            <w:tcW w:w="562" w:type="dxa"/>
          </w:tcPr>
          <w:p w14:paraId="07BD7F7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3828" w:type="dxa"/>
          </w:tcPr>
          <w:p w14:paraId="0BCEA336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Управління соціального захисту населення </w:t>
            </w:r>
          </w:p>
        </w:tc>
        <w:tc>
          <w:tcPr>
            <w:tcW w:w="4394" w:type="dxa"/>
          </w:tcPr>
          <w:p w14:paraId="115818F3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«Різдвяні колядки»</w:t>
            </w:r>
          </w:p>
        </w:tc>
        <w:tc>
          <w:tcPr>
            <w:tcW w:w="1276" w:type="dxa"/>
          </w:tcPr>
          <w:p w14:paraId="7BC1DCF1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28.12.2023</w:t>
            </w:r>
          </w:p>
        </w:tc>
      </w:tr>
      <w:tr w:rsidR="004765CF" w:rsidRPr="004765CF" w14:paraId="51FAA3AB" w14:textId="77777777" w:rsidTr="00CB0673">
        <w:trPr>
          <w:trHeight w:val="568"/>
          <w:jc w:val="center"/>
        </w:trPr>
        <w:tc>
          <w:tcPr>
            <w:tcW w:w="562" w:type="dxa"/>
          </w:tcPr>
          <w:p w14:paraId="363B941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3828" w:type="dxa"/>
          </w:tcPr>
          <w:p w14:paraId="26AC0394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765CF">
              <w:rPr>
                <w:rFonts w:ascii="Times New Roman" w:eastAsia="Calibri" w:hAnsi="Times New Roman" w:cs="Times New Roman"/>
              </w:rPr>
              <w:t>Кроноспан</w:t>
            </w:r>
            <w:proofErr w:type="spellEnd"/>
            <w:r w:rsidRPr="004765CF">
              <w:rPr>
                <w:rFonts w:ascii="Times New Roman" w:eastAsia="Calibri" w:hAnsi="Times New Roman" w:cs="Times New Roman"/>
              </w:rPr>
              <w:t xml:space="preserve"> УА,</w:t>
            </w:r>
          </w:p>
          <w:p w14:paraId="30120F78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БРВ-Україна</w:t>
            </w:r>
          </w:p>
        </w:tc>
        <w:tc>
          <w:tcPr>
            <w:tcW w:w="4394" w:type="dxa"/>
          </w:tcPr>
          <w:p w14:paraId="3FE84C1B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«Різдвяний Вертеп»</w:t>
            </w:r>
          </w:p>
        </w:tc>
        <w:tc>
          <w:tcPr>
            <w:tcW w:w="1276" w:type="dxa"/>
          </w:tcPr>
          <w:p w14:paraId="4DBC75A9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05.01.2024</w:t>
            </w:r>
          </w:p>
        </w:tc>
      </w:tr>
      <w:tr w:rsidR="004765CF" w:rsidRPr="004765CF" w14:paraId="22D878BF" w14:textId="77777777" w:rsidTr="00CB0673">
        <w:trPr>
          <w:trHeight w:val="252"/>
          <w:jc w:val="center"/>
        </w:trPr>
        <w:tc>
          <w:tcPr>
            <w:tcW w:w="562" w:type="dxa"/>
          </w:tcPr>
          <w:p w14:paraId="1765B7B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lastRenderedPageBreak/>
              <w:t>15</w:t>
            </w:r>
          </w:p>
        </w:tc>
        <w:tc>
          <w:tcPr>
            <w:tcW w:w="3828" w:type="dxa"/>
          </w:tcPr>
          <w:p w14:paraId="34455367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ВОЕНЦ </w:t>
            </w:r>
          </w:p>
        </w:tc>
        <w:tc>
          <w:tcPr>
            <w:tcW w:w="4394" w:type="dxa"/>
          </w:tcPr>
          <w:p w14:paraId="629D562E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«Зоряне екологічне сяйво»</w:t>
            </w:r>
          </w:p>
        </w:tc>
        <w:tc>
          <w:tcPr>
            <w:tcW w:w="1276" w:type="dxa"/>
          </w:tcPr>
          <w:p w14:paraId="490012A7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26.01.2024</w:t>
            </w:r>
          </w:p>
        </w:tc>
      </w:tr>
      <w:tr w:rsidR="004765CF" w:rsidRPr="004765CF" w14:paraId="302FAFA8" w14:textId="77777777" w:rsidTr="00CB0673">
        <w:trPr>
          <w:trHeight w:val="415"/>
          <w:jc w:val="center"/>
        </w:trPr>
        <w:tc>
          <w:tcPr>
            <w:tcW w:w="562" w:type="dxa"/>
          </w:tcPr>
          <w:p w14:paraId="659CF653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3828" w:type="dxa"/>
          </w:tcPr>
          <w:p w14:paraId="51A2BE2B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БК селище Благодатне</w:t>
            </w:r>
          </w:p>
        </w:tc>
        <w:tc>
          <w:tcPr>
            <w:tcW w:w="4394" w:type="dxa"/>
          </w:tcPr>
          <w:p w14:paraId="6B6666AA" w14:textId="596A61F4" w:rsidR="00C30A52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Вечір-спогад «Два лютих роки незламності»</w:t>
            </w:r>
          </w:p>
        </w:tc>
        <w:tc>
          <w:tcPr>
            <w:tcW w:w="1276" w:type="dxa"/>
          </w:tcPr>
          <w:p w14:paraId="527D68F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22.02.2024</w:t>
            </w:r>
          </w:p>
        </w:tc>
      </w:tr>
      <w:tr w:rsidR="004765CF" w:rsidRPr="004765CF" w14:paraId="2032B23C" w14:textId="77777777" w:rsidTr="00CB0673">
        <w:trPr>
          <w:trHeight w:val="273"/>
          <w:jc w:val="center"/>
        </w:trPr>
        <w:tc>
          <w:tcPr>
            <w:tcW w:w="562" w:type="dxa"/>
          </w:tcPr>
          <w:p w14:paraId="30728C29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17</w:t>
            </w:r>
          </w:p>
        </w:tc>
        <w:tc>
          <w:tcPr>
            <w:tcW w:w="3828" w:type="dxa"/>
          </w:tcPr>
          <w:p w14:paraId="3577C95A" w14:textId="77777777" w:rsidR="004765CF" w:rsidRPr="004765CF" w:rsidRDefault="004765CF" w:rsidP="00CE1CAE">
            <w:pPr>
              <w:ind w:left="3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БФ «Карітас Волинь»</w:t>
            </w:r>
          </w:p>
        </w:tc>
        <w:tc>
          <w:tcPr>
            <w:tcW w:w="4394" w:type="dxa"/>
          </w:tcPr>
          <w:p w14:paraId="4F744DF9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 xml:space="preserve">День людей із синдромом Дауна </w:t>
            </w:r>
          </w:p>
        </w:tc>
        <w:tc>
          <w:tcPr>
            <w:tcW w:w="1276" w:type="dxa"/>
          </w:tcPr>
          <w:p w14:paraId="3BE01FDA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21.03.2024</w:t>
            </w:r>
          </w:p>
        </w:tc>
      </w:tr>
      <w:tr w:rsidR="004765CF" w:rsidRPr="004765CF" w14:paraId="6A25B38F" w14:textId="77777777" w:rsidTr="00CB0673">
        <w:trPr>
          <w:trHeight w:val="759"/>
          <w:jc w:val="center"/>
        </w:trPr>
        <w:tc>
          <w:tcPr>
            <w:tcW w:w="562" w:type="dxa"/>
          </w:tcPr>
          <w:p w14:paraId="53EC5893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828" w:type="dxa"/>
          </w:tcPr>
          <w:p w14:paraId="2D0EE2C2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Нововолинський навчально-науковий інститут економіки та менеджменту</w:t>
            </w:r>
          </w:p>
        </w:tc>
        <w:tc>
          <w:tcPr>
            <w:tcW w:w="4394" w:type="dxa"/>
          </w:tcPr>
          <w:p w14:paraId="2F1E00C6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Презентація книги «У світі символів і знаків»</w:t>
            </w:r>
          </w:p>
        </w:tc>
        <w:tc>
          <w:tcPr>
            <w:tcW w:w="1276" w:type="dxa"/>
          </w:tcPr>
          <w:p w14:paraId="2D106CA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14.05.2024</w:t>
            </w:r>
          </w:p>
        </w:tc>
      </w:tr>
      <w:tr w:rsidR="004765CF" w:rsidRPr="004765CF" w14:paraId="6A51B4D0" w14:textId="77777777" w:rsidTr="00CB0673">
        <w:trPr>
          <w:trHeight w:val="126"/>
          <w:jc w:val="center"/>
        </w:trPr>
        <w:tc>
          <w:tcPr>
            <w:tcW w:w="562" w:type="dxa"/>
          </w:tcPr>
          <w:p w14:paraId="4366742D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828" w:type="dxa"/>
          </w:tcPr>
          <w:p w14:paraId="4C83CC85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ЗДО №2</w:t>
            </w:r>
          </w:p>
        </w:tc>
        <w:tc>
          <w:tcPr>
            <w:tcW w:w="4394" w:type="dxa"/>
          </w:tcPr>
          <w:p w14:paraId="7749F2EA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Майстер-клас «Сонячний жук»</w:t>
            </w:r>
          </w:p>
        </w:tc>
        <w:tc>
          <w:tcPr>
            <w:tcW w:w="1276" w:type="dxa"/>
          </w:tcPr>
          <w:p w14:paraId="6AF8EAB9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15.05.2024</w:t>
            </w:r>
          </w:p>
        </w:tc>
      </w:tr>
      <w:tr w:rsidR="004765CF" w:rsidRPr="004765CF" w14:paraId="7E7F68CF" w14:textId="77777777" w:rsidTr="00CB0673">
        <w:trPr>
          <w:trHeight w:val="262"/>
          <w:jc w:val="center"/>
        </w:trPr>
        <w:tc>
          <w:tcPr>
            <w:tcW w:w="562" w:type="dxa"/>
          </w:tcPr>
          <w:p w14:paraId="5B92884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828" w:type="dxa"/>
          </w:tcPr>
          <w:p w14:paraId="1F82B0CF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Нововолинський ліцей №1</w:t>
            </w:r>
          </w:p>
        </w:tc>
        <w:tc>
          <w:tcPr>
            <w:tcW w:w="4394" w:type="dxa"/>
          </w:tcPr>
          <w:p w14:paraId="73C5C4B2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«Музична абетка»</w:t>
            </w:r>
          </w:p>
        </w:tc>
        <w:tc>
          <w:tcPr>
            <w:tcW w:w="1276" w:type="dxa"/>
          </w:tcPr>
          <w:p w14:paraId="0517D628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21.05.2024</w:t>
            </w:r>
          </w:p>
        </w:tc>
      </w:tr>
      <w:tr w:rsidR="004765CF" w:rsidRPr="004765CF" w14:paraId="017CF202" w14:textId="77777777" w:rsidTr="00CB0673">
        <w:trPr>
          <w:trHeight w:val="267"/>
          <w:jc w:val="center"/>
        </w:trPr>
        <w:tc>
          <w:tcPr>
            <w:tcW w:w="562" w:type="dxa"/>
          </w:tcPr>
          <w:p w14:paraId="78E4DAD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828" w:type="dxa"/>
          </w:tcPr>
          <w:p w14:paraId="7EAB4316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Batang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Нововолинський ліцей №1</w:t>
            </w:r>
          </w:p>
        </w:tc>
        <w:tc>
          <w:tcPr>
            <w:tcW w:w="4394" w:type="dxa"/>
          </w:tcPr>
          <w:p w14:paraId="0B39A7FE" w14:textId="774EFAB5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Захоплю</w:t>
            </w:r>
            <w:r w:rsidR="004A43DC">
              <w:rPr>
                <w:rFonts w:ascii="Times New Roman" w:eastAsia="Calibri" w:hAnsi="Times New Roman" w:cs="Times New Roman"/>
              </w:rPr>
              <w:t>ю</w:t>
            </w:r>
            <w:r w:rsidRPr="004765CF">
              <w:rPr>
                <w:rFonts w:ascii="Times New Roman" w:eastAsia="Calibri" w:hAnsi="Times New Roman" w:cs="Times New Roman"/>
              </w:rPr>
              <w:t>чі майстер- класи</w:t>
            </w:r>
          </w:p>
        </w:tc>
        <w:tc>
          <w:tcPr>
            <w:tcW w:w="1276" w:type="dxa"/>
          </w:tcPr>
          <w:p w14:paraId="3DEE7EA2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29.05.2024</w:t>
            </w:r>
          </w:p>
        </w:tc>
      </w:tr>
      <w:tr w:rsidR="004765CF" w:rsidRPr="004765CF" w14:paraId="0840E7E5" w14:textId="77777777" w:rsidTr="00CB0673">
        <w:trPr>
          <w:trHeight w:val="270"/>
          <w:jc w:val="center"/>
        </w:trPr>
        <w:tc>
          <w:tcPr>
            <w:tcW w:w="562" w:type="dxa"/>
          </w:tcPr>
          <w:p w14:paraId="315CF272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828" w:type="dxa"/>
          </w:tcPr>
          <w:p w14:paraId="55CDD056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Batang" w:hAnsi="Times New Roman" w:cs="Times New Roman"/>
              </w:rPr>
              <w:t>Технічний фаховий коледж ЛНТУ</w:t>
            </w:r>
          </w:p>
        </w:tc>
        <w:tc>
          <w:tcPr>
            <w:tcW w:w="4394" w:type="dxa"/>
          </w:tcPr>
          <w:p w14:paraId="53BE5F2D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Обласний конкурс екологічних театрів</w:t>
            </w:r>
          </w:p>
        </w:tc>
        <w:tc>
          <w:tcPr>
            <w:tcW w:w="1276" w:type="dxa"/>
          </w:tcPr>
          <w:p w14:paraId="4956211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hAnsi="Times New Roman" w:cs="Times New Roman"/>
              </w:rPr>
              <w:t>30.05.2024</w:t>
            </w:r>
          </w:p>
        </w:tc>
      </w:tr>
      <w:tr w:rsidR="004765CF" w:rsidRPr="004765CF" w14:paraId="26A9FC23" w14:textId="77777777" w:rsidTr="00CB0673">
        <w:trPr>
          <w:trHeight w:val="544"/>
          <w:jc w:val="center"/>
        </w:trPr>
        <w:tc>
          <w:tcPr>
            <w:tcW w:w="562" w:type="dxa"/>
          </w:tcPr>
          <w:p w14:paraId="3D0D02ED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23</w:t>
            </w:r>
          </w:p>
        </w:tc>
        <w:tc>
          <w:tcPr>
            <w:tcW w:w="3828" w:type="dxa"/>
          </w:tcPr>
          <w:p w14:paraId="3736038F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КП «</w:t>
            </w:r>
            <w:proofErr w:type="spellStart"/>
            <w:r w:rsidRPr="004765CF">
              <w:rPr>
                <w:rFonts w:ascii="Times New Roman" w:eastAsia="Calibri" w:hAnsi="Times New Roman" w:cs="Times New Roman"/>
              </w:rPr>
              <w:t>Нововолинськводоканал</w:t>
            </w:r>
            <w:proofErr w:type="spellEnd"/>
            <w:r w:rsidRPr="004765CF">
              <w:rPr>
                <w:rFonts w:ascii="Times New Roman" w:eastAsia="Calibri" w:hAnsi="Times New Roman" w:cs="Times New Roman"/>
              </w:rPr>
              <w:t>» НМР</w:t>
            </w:r>
          </w:p>
        </w:tc>
        <w:tc>
          <w:tcPr>
            <w:tcW w:w="4394" w:type="dxa"/>
          </w:tcPr>
          <w:p w14:paraId="2E33470A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4765CF">
              <w:rPr>
                <w:rFonts w:ascii="Times New Roman" w:eastAsia="Calibri" w:hAnsi="Times New Roman" w:cs="Times New Roman"/>
              </w:rPr>
              <w:t>Додамо</w:t>
            </w:r>
            <w:proofErr w:type="spellEnd"/>
            <w:r w:rsidRPr="004765CF">
              <w:rPr>
                <w:rFonts w:ascii="Times New Roman" w:eastAsia="Calibri" w:hAnsi="Times New Roman" w:cs="Times New Roman"/>
              </w:rPr>
              <w:t xml:space="preserve"> креативу люкам-зробимо місто яскравішим»</w:t>
            </w:r>
          </w:p>
        </w:tc>
        <w:tc>
          <w:tcPr>
            <w:tcW w:w="1276" w:type="dxa"/>
          </w:tcPr>
          <w:p w14:paraId="0039060E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31.05.2024</w:t>
            </w:r>
          </w:p>
        </w:tc>
      </w:tr>
      <w:tr w:rsidR="004765CF" w:rsidRPr="004765CF" w14:paraId="443D303B" w14:textId="77777777" w:rsidTr="00CB0673">
        <w:trPr>
          <w:trHeight w:val="254"/>
          <w:jc w:val="center"/>
        </w:trPr>
        <w:tc>
          <w:tcPr>
            <w:tcW w:w="562" w:type="dxa"/>
          </w:tcPr>
          <w:p w14:paraId="623A9545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24</w:t>
            </w:r>
          </w:p>
        </w:tc>
        <w:tc>
          <w:tcPr>
            <w:tcW w:w="3828" w:type="dxa"/>
          </w:tcPr>
          <w:p w14:paraId="7C7D5606" w14:textId="77777777" w:rsidR="004765CF" w:rsidRPr="004765CF" w:rsidRDefault="004765CF" w:rsidP="00CE1CAE">
            <w:pPr>
              <w:ind w:left="3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Університет вільного часу</w:t>
            </w:r>
          </w:p>
        </w:tc>
        <w:tc>
          <w:tcPr>
            <w:tcW w:w="4394" w:type="dxa"/>
          </w:tcPr>
          <w:p w14:paraId="6F5A1BD6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Річниця заснування</w:t>
            </w:r>
          </w:p>
        </w:tc>
        <w:tc>
          <w:tcPr>
            <w:tcW w:w="1276" w:type="dxa"/>
          </w:tcPr>
          <w:p w14:paraId="6EEAE417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31.05.2024</w:t>
            </w:r>
          </w:p>
        </w:tc>
      </w:tr>
      <w:tr w:rsidR="004765CF" w:rsidRPr="004765CF" w14:paraId="0DB040CB" w14:textId="77777777" w:rsidTr="00CB0673">
        <w:trPr>
          <w:trHeight w:val="258"/>
          <w:jc w:val="center"/>
        </w:trPr>
        <w:tc>
          <w:tcPr>
            <w:tcW w:w="562" w:type="dxa"/>
          </w:tcPr>
          <w:p w14:paraId="7A70143B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65CF">
              <w:rPr>
                <w:rFonts w:ascii="Times New Roman" w:eastAsia="Calibri" w:hAnsi="Times New Roman" w:cs="Times New Roman"/>
                <w:bCs/>
              </w:rPr>
              <w:t>25</w:t>
            </w:r>
          </w:p>
        </w:tc>
        <w:tc>
          <w:tcPr>
            <w:tcW w:w="3828" w:type="dxa"/>
          </w:tcPr>
          <w:p w14:paraId="38C5229B" w14:textId="77777777" w:rsidR="004765CF" w:rsidRPr="004765CF" w:rsidRDefault="004765CF" w:rsidP="00CE1CAE">
            <w:pPr>
              <w:ind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Міська дитяча бібліотека</w:t>
            </w:r>
          </w:p>
        </w:tc>
        <w:tc>
          <w:tcPr>
            <w:tcW w:w="4394" w:type="dxa"/>
          </w:tcPr>
          <w:p w14:paraId="7DCD61DB" w14:textId="77777777" w:rsidR="004765CF" w:rsidRPr="004765CF" w:rsidRDefault="004765CF" w:rsidP="00C30A52">
            <w:pPr>
              <w:ind w:left="-57" w:right="-57"/>
              <w:jc w:val="both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Театральні зустрічі</w:t>
            </w:r>
          </w:p>
        </w:tc>
        <w:tc>
          <w:tcPr>
            <w:tcW w:w="1276" w:type="dxa"/>
          </w:tcPr>
          <w:p w14:paraId="4B300EB0" w14:textId="77777777" w:rsidR="004765CF" w:rsidRPr="004765CF" w:rsidRDefault="004765CF" w:rsidP="00DD7A77">
            <w:pPr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4765CF">
              <w:rPr>
                <w:rFonts w:ascii="Times New Roman" w:eastAsia="Calibri" w:hAnsi="Times New Roman" w:cs="Times New Roman"/>
              </w:rPr>
              <w:t>03.06.2024</w:t>
            </w:r>
          </w:p>
        </w:tc>
      </w:tr>
    </w:tbl>
    <w:p w14:paraId="269498F9" w14:textId="77777777" w:rsidR="004765CF" w:rsidRPr="004765CF" w:rsidRDefault="004765CF" w:rsidP="00DD7A77">
      <w:pPr>
        <w:spacing w:after="0" w:line="240" w:lineRule="auto"/>
        <w:jc w:val="both"/>
        <w:rPr>
          <w:szCs w:val="24"/>
        </w:rPr>
      </w:pPr>
    </w:p>
    <w:p w14:paraId="3DB270D5" w14:textId="7138562F" w:rsidR="004765CF" w:rsidRPr="00992E82" w:rsidRDefault="004765CF" w:rsidP="002A16C3">
      <w:pPr>
        <w:spacing w:after="0" w:line="276" w:lineRule="auto"/>
        <w:jc w:val="both"/>
        <w:rPr>
          <w:szCs w:val="24"/>
        </w:rPr>
      </w:pPr>
      <w:r w:rsidRPr="004765CF">
        <w:rPr>
          <w:szCs w:val="24"/>
        </w:rPr>
        <w:t xml:space="preserve">Загалом педагогами було залучено 3218 дітей у різного роду </w:t>
      </w:r>
      <w:r w:rsidR="005B6FCB">
        <w:rPr>
          <w:szCs w:val="24"/>
        </w:rPr>
        <w:t>заходах</w:t>
      </w:r>
      <w:r w:rsidRPr="004765CF">
        <w:rPr>
          <w:szCs w:val="24"/>
        </w:rPr>
        <w:t xml:space="preserve"> та</w:t>
      </w:r>
      <w:r>
        <w:rPr>
          <w:szCs w:val="24"/>
        </w:rPr>
        <w:t xml:space="preserve"> </w:t>
      </w:r>
      <w:r w:rsidRPr="004765CF">
        <w:rPr>
          <w:szCs w:val="24"/>
        </w:rPr>
        <w:t>конкурсах</w:t>
      </w:r>
      <w:r>
        <w:rPr>
          <w:szCs w:val="24"/>
        </w:rPr>
        <w:t>.</w:t>
      </w:r>
    </w:p>
    <w:p w14:paraId="019F60FE" w14:textId="4F9D8104" w:rsidR="004765CF" w:rsidRPr="004765CF" w:rsidRDefault="004765CF" w:rsidP="002A16C3">
      <w:pPr>
        <w:spacing w:line="276" w:lineRule="auto"/>
        <w:ind w:firstLine="567"/>
        <w:jc w:val="both"/>
        <w:rPr>
          <w:color w:val="FF0000"/>
        </w:rPr>
      </w:pPr>
      <w:r w:rsidRPr="004765CF">
        <w:t xml:space="preserve">З метою створення альтернативних форм оздоровлення та відпочинку </w:t>
      </w:r>
      <w:r w:rsidR="00837489">
        <w:t xml:space="preserve"> </w:t>
      </w:r>
      <w:r w:rsidR="00E174AA" w:rsidRPr="004765CF">
        <w:t>з 04.06 по 12.06</w:t>
      </w:r>
      <w:r w:rsidR="00E174AA">
        <w:t>. 2024р.</w:t>
      </w:r>
      <w:r w:rsidR="00E174AA" w:rsidRPr="004765CF">
        <w:t xml:space="preserve"> </w:t>
      </w:r>
      <w:r w:rsidR="00837489">
        <w:t xml:space="preserve">710 </w:t>
      </w:r>
      <w:r w:rsidRPr="004765CF">
        <w:t>учнів З</w:t>
      </w:r>
      <w:r w:rsidR="00E174AA">
        <w:t>ЗСО було залучено</w:t>
      </w:r>
      <w:r w:rsidR="00E174AA" w:rsidRPr="00E174AA">
        <w:t xml:space="preserve"> </w:t>
      </w:r>
      <w:r w:rsidR="00E174AA">
        <w:t xml:space="preserve">до </w:t>
      </w:r>
      <w:proofErr w:type="spellStart"/>
      <w:r w:rsidR="00E174AA" w:rsidRPr="004765CF">
        <w:t>дозвіллєво</w:t>
      </w:r>
      <w:proofErr w:type="spellEnd"/>
      <w:r w:rsidR="00E174AA" w:rsidRPr="004765CF">
        <w:t>-розважальної діяльності</w:t>
      </w:r>
      <w:r w:rsidR="00E174AA">
        <w:t>.</w:t>
      </w:r>
    </w:p>
    <w:p w14:paraId="5A5899EF" w14:textId="77777777" w:rsidR="004765CF" w:rsidRPr="004765CF" w:rsidRDefault="004765CF" w:rsidP="00DD7A77">
      <w:pPr>
        <w:spacing w:after="0" w:line="240" w:lineRule="auto"/>
        <w:jc w:val="center"/>
        <w:rPr>
          <w:b/>
          <w:szCs w:val="22"/>
        </w:rPr>
      </w:pPr>
      <w:r w:rsidRPr="004765CF">
        <w:rPr>
          <w:b/>
          <w:szCs w:val="22"/>
        </w:rPr>
        <w:t xml:space="preserve">Яскраві події </w:t>
      </w:r>
      <w:proofErr w:type="spellStart"/>
      <w:r w:rsidRPr="004765CF">
        <w:rPr>
          <w:b/>
          <w:szCs w:val="22"/>
        </w:rPr>
        <w:t>позашкілля</w:t>
      </w:r>
      <w:proofErr w:type="spellEnd"/>
      <w:r w:rsidRPr="004765CF">
        <w:rPr>
          <w:b/>
          <w:szCs w:val="22"/>
        </w:rPr>
        <w:t xml:space="preserve"> </w:t>
      </w:r>
    </w:p>
    <w:p w14:paraId="14163F5E" w14:textId="4D1DB6B1" w:rsidR="004765CF" w:rsidRPr="00CE1CAE" w:rsidRDefault="004765CF" w:rsidP="002A16C3">
      <w:pPr>
        <w:spacing w:after="0" w:line="276" w:lineRule="auto"/>
        <w:ind w:firstLine="567"/>
        <w:jc w:val="both"/>
      </w:pPr>
      <w:r w:rsidRPr="00CE1CAE">
        <w:t>«Зоряне  екологічне  сяйво»</w:t>
      </w:r>
    </w:p>
    <w:p w14:paraId="1274400A" w14:textId="77BC164B" w:rsidR="004765CF" w:rsidRPr="00DD7A77" w:rsidRDefault="004765CF" w:rsidP="002A16C3">
      <w:pPr>
        <w:spacing w:after="0" w:line="276" w:lineRule="auto"/>
        <w:ind w:firstLine="567"/>
        <w:jc w:val="both"/>
      </w:pPr>
      <w:r w:rsidRPr="00CE1CAE">
        <w:t>Колектив Центру отримав Похвальний</w:t>
      </w:r>
      <w:r w:rsidRPr="004765CF">
        <w:t xml:space="preserve"> лист МОН України (наказ № 1 від 03.01.2024 року)  за зайняті призові місця в конкурсах екологічного спрямування на обласній церемонії нагородження переможців обласних, всеукраїнських конкурсів та міжнародних   екологічних   проєктів  «Зоряне  екологічне  сяйво».</w:t>
      </w:r>
    </w:p>
    <w:p w14:paraId="10C96939" w14:textId="77777777" w:rsidR="004765CF" w:rsidRPr="00CE1CAE" w:rsidRDefault="004765CF" w:rsidP="002A16C3">
      <w:pPr>
        <w:shd w:val="clear" w:color="auto" w:fill="FFFFFF"/>
        <w:spacing w:after="0" w:line="276" w:lineRule="auto"/>
        <w:ind w:firstLine="567"/>
        <w:jc w:val="both"/>
        <w:rPr>
          <w:rFonts w:eastAsia="Times New Roman"/>
          <w:color w:val="000000" w:themeColor="text1"/>
          <w:lang w:eastAsia="uk-UA"/>
        </w:rPr>
      </w:pPr>
      <w:r w:rsidRPr="00CE1CAE">
        <w:rPr>
          <w:rFonts w:eastAsia="Times New Roman"/>
          <w:color w:val="000000" w:themeColor="text1"/>
          <w:lang w:eastAsia="uk-UA"/>
        </w:rPr>
        <w:t>«Розстріляна молодість»</w:t>
      </w:r>
    </w:p>
    <w:p w14:paraId="19D65BEB" w14:textId="3BC19063" w:rsidR="004765CF" w:rsidRPr="004765CF" w:rsidRDefault="004765CF" w:rsidP="002A16C3">
      <w:pPr>
        <w:shd w:val="clear" w:color="auto" w:fill="FFFFFF"/>
        <w:spacing w:after="0" w:line="276" w:lineRule="auto"/>
        <w:ind w:firstLine="567"/>
        <w:jc w:val="both"/>
        <w:rPr>
          <w:rFonts w:eastAsia="Times New Roman"/>
          <w:color w:val="000000" w:themeColor="text1"/>
          <w:lang w:eastAsia="uk-UA"/>
        </w:rPr>
      </w:pPr>
      <w:r w:rsidRPr="004765CF">
        <w:rPr>
          <w:rFonts w:eastAsia="Times New Roman"/>
          <w:color w:val="000000" w:themeColor="text1"/>
          <w:lang w:eastAsia="uk-UA"/>
        </w:rPr>
        <w:t>Українським державним центром позашкільної освіти МОНУ кілька років поспіль проводився цей фестиваль, вихованці НЦДЮТ є переможцями даного конкурсу. У цьому році знову ми</w:t>
      </w:r>
      <w:r w:rsidR="004A43DC">
        <w:rPr>
          <w:rFonts w:eastAsia="Times New Roman"/>
          <w:color w:val="000000" w:themeColor="text1"/>
          <w:lang w:eastAsia="uk-UA"/>
        </w:rPr>
        <w:t xml:space="preserve"> в</w:t>
      </w:r>
      <w:r w:rsidRPr="004765CF">
        <w:rPr>
          <w:rFonts w:eastAsia="Times New Roman"/>
          <w:color w:val="000000" w:themeColor="text1"/>
          <w:lang w:eastAsia="uk-UA"/>
        </w:rPr>
        <w:t xml:space="preserve"> лідерах – 11 призових місць: 5 – </w:t>
      </w:r>
      <w:r w:rsidRPr="004765CF">
        <w:rPr>
          <w:rFonts w:eastAsia="Times New Roman"/>
          <w:color w:val="000000" w:themeColor="text1"/>
          <w:lang w:val="en-US" w:eastAsia="uk-UA"/>
        </w:rPr>
        <w:t>I</w:t>
      </w:r>
      <w:r w:rsidRPr="004765CF">
        <w:rPr>
          <w:rFonts w:eastAsia="Times New Roman"/>
          <w:color w:val="000000" w:themeColor="text1"/>
          <w:lang w:eastAsia="uk-UA"/>
        </w:rPr>
        <w:t xml:space="preserve"> місць, 4 - </w:t>
      </w:r>
      <w:r w:rsidRPr="004765CF">
        <w:rPr>
          <w:rFonts w:eastAsia="Times New Roman"/>
          <w:color w:val="000000" w:themeColor="text1"/>
          <w:lang w:val="en-US" w:eastAsia="uk-UA"/>
        </w:rPr>
        <w:t>II</w:t>
      </w:r>
      <w:r w:rsidRPr="004765CF">
        <w:rPr>
          <w:rFonts w:eastAsia="Times New Roman"/>
          <w:color w:val="000000" w:themeColor="text1"/>
          <w:lang w:eastAsia="uk-UA"/>
        </w:rPr>
        <w:t xml:space="preserve"> місць, 2 – </w:t>
      </w:r>
      <w:r w:rsidRPr="004765CF">
        <w:rPr>
          <w:rFonts w:eastAsia="Times New Roman"/>
          <w:color w:val="000000" w:themeColor="text1"/>
          <w:lang w:val="en-US" w:eastAsia="uk-UA"/>
        </w:rPr>
        <w:t>III</w:t>
      </w:r>
      <w:r w:rsidRPr="004765CF">
        <w:rPr>
          <w:rFonts w:eastAsia="Times New Roman"/>
          <w:color w:val="000000" w:themeColor="text1"/>
          <w:lang w:eastAsia="uk-UA"/>
        </w:rPr>
        <w:t xml:space="preserve"> місць.</w:t>
      </w:r>
    </w:p>
    <w:p w14:paraId="4F91004A" w14:textId="77777777" w:rsidR="004765CF" w:rsidRPr="00CE1CAE" w:rsidRDefault="004765CF" w:rsidP="002A16C3">
      <w:pPr>
        <w:spacing w:after="0" w:line="276" w:lineRule="auto"/>
        <w:ind w:firstLine="567"/>
        <w:jc w:val="both"/>
        <w:rPr>
          <w:color w:val="FF0000"/>
        </w:rPr>
      </w:pPr>
      <w:r w:rsidRPr="00CE1CAE">
        <w:rPr>
          <w:rFonts w:eastAsia="Times New Roman"/>
          <w:lang w:eastAsia="ru-RU"/>
        </w:rPr>
        <w:t>«Випускники – 2024 року для майбутніх поколінь»</w:t>
      </w:r>
    </w:p>
    <w:p w14:paraId="08C50063" w14:textId="50F76518" w:rsidR="004765CF" w:rsidRPr="004765CF" w:rsidRDefault="004765CF" w:rsidP="002A16C3">
      <w:pPr>
        <w:spacing w:after="0" w:line="276" w:lineRule="auto"/>
        <w:ind w:firstLine="567"/>
        <w:jc w:val="both"/>
        <w:rPr>
          <w:rFonts w:eastAsia="Times New Roman"/>
          <w:lang w:eastAsia="ru-RU"/>
        </w:rPr>
      </w:pPr>
      <w:r w:rsidRPr="004765CF">
        <w:rPr>
          <w:rFonts w:eastAsia="Times New Roman"/>
          <w:lang w:eastAsia="ru-RU"/>
        </w:rPr>
        <w:t>Випускники ліцеїв Нововолинської МТГ, вихованці НЦДЮТ стали учасниками унікального флешмобу - Акція Єднання та віри «Випускники – 2024 року для майбутніх поколінь». Екологічним відділом було передано освітнім закладам саджанці</w:t>
      </w:r>
      <w:r w:rsidR="004A43DC">
        <w:rPr>
          <w:rFonts w:eastAsia="Times New Roman"/>
          <w:lang w:eastAsia="ru-RU"/>
        </w:rPr>
        <w:t>:</w:t>
      </w:r>
      <w:r w:rsidRPr="004765CF">
        <w:rPr>
          <w:rFonts w:eastAsia="Times New Roman"/>
          <w:lang w:eastAsia="ru-RU"/>
        </w:rPr>
        <w:t xml:space="preserve"> 15 модрин, 45 дубів, 40 сосон, 45 </w:t>
      </w:r>
      <w:proofErr w:type="spellStart"/>
      <w:r w:rsidRPr="004765CF">
        <w:rPr>
          <w:rFonts w:eastAsia="Times New Roman"/>
          <w:lang w:eastAsia="ru-RU"/>
        </w:rPr>
        <w:t>гібіскусів</w:t>
      </w:r>
      <w:proofErr w:type="spellEnd"/>
      <w:r w:rsidRPr="004765CF">
        <w:rPr>
          <w:rFonts w:eastAsia="Times New Roman"/>
          <w:lang w:eastAsia="ru-RU"/>
        </w:rPr>
        <w:t xml:space="preserve"> для озеленення територій.</w:t>
      </w:r>
    </w:p>
    <w:p w14:paraId="08AC7FDA" w14:textId="31B6C322" w:rsidR="004765CF" w:rsidRPr="00CE1CAE" w:rsidRDefault="004765CF" w:rsidP="002A16C3">
      <w:pPr>
        <w:spacing w:after="0" w:line="276" w:lineRule="auto"/>
        <w:ind w:firstLine="567"/>
        <w:jc w:val="both"/>
        <w:rPr>
          <w:rFonts w:eastAsia="Times New Roman"/>
          <w:color w:val="000000" w:themeColor="text1"/>
          <w:lang w:eastAsia="uk-UA"/>
        </w:rPr>
      </w:pPr>
      <w:r w:rsidRPr="00CE1CAE">
        <w:rPr>
          <w:rFonts w:eastAsia="Times New Roman"/>
          <w:color w:val="000000" w:themeColor="text1"/>
          <w:lang w:eastAsia="uk-UA"/>
        </w:rPr>
        <w:t>Шахи –</w:t>
      </w:r>
      <w:r w:rsidRPr="004765CF">
        <w:rPr>
          <w:rFonts w:eastAsia="Times New Roman"/>
          <w:color w:val="000000" w:themeColor="text1"/>
          <w:lang w:eastAsia="uk-UA"/>
        </w:rPr>
        <w:t xml:space="preserve"> це не лише розвиток логіки. Ця захоплююча гра розвиває пам’ять, увагу, мислення, формує силу волі, витримку… Саме за таким принципом працює Міжнародний гросмейстер, керівник гуртка «Шахи» - </w:t>
      </w:r>
      <w:proofErr w:type="spellStart"/>
      <w:r w:rsidRPr="004765CF">
        <w:rPr>
          <w:rFonts w:eastAsia="Times New Roman"/>
          <w:color w:val="000000" w:themeColor="text1"/>
          <w:lang w:eastAsia="uk-UA"/>
        </w:rPr>
        <w:t>Савчак</w:t>
      </w:r>
      <w:proofErr w:type="spellEnd"/>
      <w:r w:rsidRPr="004765CF">
        <w:rPr>
          <w:rFonts w:eastAsia="Times New Roman"/>
          <w:color w:val="000000" w:themeColor="text1"/>
          <w:lang w:eastAsia="uk-UA"/>
        </w:rPr>
        <w:t xml:space="preserve"> О.І. Три групи дітей, у кількості 45 хлопчиків та </w:t>
      </w:r>
      <w:proofErr w:type="spellStart"/>
      <w:r w:rsidRPr="004765CF">
        <w:rPr>
          <w:rFonts w:eastAsia="Times New Roman"/>
          <w:color w:val="000000" w:themeColor="text1"/>
          <w:lang w:eastAsia="uk-UA"/>
        </w:rPr>
        <w:t>дівчаток</w:t>
      </w:r>
      <w:proofErr w:type="spellEnd"/>
      <w:r w:rsidRPr="004765CF">
        <w:rPr>
          <w:rFonts w:eastAsia="Times New Roman"/>
          <w:color w:val="000000" w:themeColor="text1"/>
          <w:lang w:eastAsia="uk-UA"/>
        </w:rPr>
        <w:t xml:space="preserve">, мають можливість підвищувати </w:t>
      </w:r>
      <w:r w:rsidRPr="004765CF">
        <w:rPr>
          <w:rFonts w:eastAsia="Times New Roman"/>
          <w:color w:val="000000" w:themeColor="text1"/>
          <w:lang w:eastAsia="uk-UA"/>
        </w:rPr>
        <w:lastRenderedPageBreak/>
        <w:t xml:space="preserve">свою майстерність у різного роду турнірах та змаганнях на базі Центру та за межами </w:t>
      </w:r>
      <w:r w:rsidRPr="00CE1CAE">
        <w:rPr>
          <w:rFonts w:eastAsia="Times New Roman"/>
          <w:color w:val="000000" w:themeColor="text1"/>
          <w:lang w:eastAsia="uk-UA"/>
        </w:rPr>
        <w:t>громад.  І як результат</w:t>
      </w:r>
      <w:r w:rsidR="004A43DC">
        <w:rPr>
          <w:rFonts w:eastAsia="Times New Roman"/>
          <w:color w:val="000000" w:themeColor="text1"/>
          <w:lang w:eastAsia="uk-UA"/>
        </w:rPr>
        <w:t xml:space="preserve"> </w:t>
      </w:r>
      <w:r w:rsidR="004A43DC" w:rsidRPr="00CE1CAE">
        <w:rPr>
          <w:rFonts w:eastAsia="Times New Roman"/>
          <w:color w:val="000000" w:themeColor="text1"/>
          <w:lang w:eastAsia="uk-UA"/>
        </w:rPr>
        <w:t>–</w:t>
      </w:r>
      <w:r w:rsidR="004A43DC">
        <w:rPr>
          <w:rFonts w:eastAsia="Times New Roman"/>
          <w:color w:val="000000" w:themeColor="text1"/>
          <w:lang w:eastAsia="uk-UA"/>
        </w:rPr>
        <w:t xml:space="preserve"> </w:t>
      </w:r>
      <w:r w:rsidRPr="00CE1CAE">
        <w:rPr>
          <w:rFonts w:eastAsia="Times New Roman"/>
          <w:color w:val="000000" w:themeColor="text1"/>
          <w:lang w:eastAsia="uk-UA"/>
        </w:rPr>
        <w:t>10 призових місць у відкритих турнірах із шахів.</w:t>
      </w:r>
    </w:p>
    <w:p w14:paraId="640A9F13" w14:textId="7EE7A9A3" w:rsidR="00AF1086" w:rsidRPr="00CE1CAE" w:rsidRDefault="00AF1086" w:rsidP="002A16C3">
      <w:pPr>
        <w:spacing w:after="0" w:line="276" w:lineRule="auto"/>
        <w:ind w:firstLine="567"/>
        <w:jc w:val="both"/>
        <w:rPr>
          <w:rFonts w:eastAsia="Times New Roman"/>
          <w:lang w:eastAsia="ru-RU"/>
        </w:rPr>
      </w:pPr>
      <w:r w:rsidRPr="00CE1CAE">
        <w:rPr>
          <w:rFonts w:eastAsia="Times New Roman"/>
          <w:lang w:eastAsia="ru-RU"/>
        </w:rPr>
        <w:t>«Співоче поле»</w:t>
      </w:r>
    </w:p>
    <w:p w14:paraId="1CA983D8" w14:textId="53743299" w:rsidR="00AF1086" w:rsidRPr="00AF1086" w:rsidRDefault="00AF1086" w:rsidP="002A16C3">
      <w:pPr>
        <w:spacing w:after="0" w:line="276" w:lineRule="auto"/>
        <w:ind w:firstLine="567"/>
        <w:jc w:val="both"/>
        <w:rPr>
          <w:color w:val="050505"/>
          <w:shd w:val="clear" w:color="auto" w:fill="FFFFFF"/>
        </w:rPr>
      </w:pPr>
      <w:r w:rsidRPr="00AF1086">
        <w:rPr>
          <w:color w:val="050505"/>
          <w:shd w:val="clear" w:color="auto" w:fill="FFFFFF"/>
        </w:rPr>
        <w:t>6-7 червня в Луцьку відбувся ІІІ Міжнародний фестиваль-конкурс  вокального  мистецтва імені  Андрія Гордійчука "Співоче поле", який зібрав понад 400 учасників з різних країн. Конкурс проходив у два етапи</w:t>
      </w:r>
      <w:r w:rsidR="007D3A41">
        <w:rPr>
          <w:color w:val="050505"/>
          <w:shd w:val="clear" w:color="auto" w:fill="FFFFFF"/>
        </w:rPr>
        <w:t xml:space="preserve">, </w:t>
      </w:r>
      <w:r w:rsidRPr="00AF1086">
        <w:rPr>
          <w:color w:val="050505"/>
          <w:shd w:val="clear" w:color="auto" w:fill="FFFFFF"/>
        </w:rPr>
        <w:t>де</w:t>
      </w:r>
      <w:r>
        <w:rPr>
          <w:color w:val="050505"/>
          <w:shd w:val="clear" w:color="auto" w:fill="FFFFFF"/>
        </w:rPr>
        <w:t xml:space="preserve"> </w:t>
      </w:r>
      <w:r w:rsidRPr="00AF1086">
        <w:rPr>
          <w:color w:val="050505"/>
          <w:shd w:val="clear" w:color="auto" w:fill="FFFFFF"/>
        </w:rPr>
        <w:t>вихованці Зразкового</w:t>
      </w:r>
      <w:r w:rsidR="00234686">
        <w:rPr>
          <w:color w:val="050505"/>
          <w:shd w:val="clear" w:color="auto" w:fill="FFFFFF"/>
        </w:rPr>
        <w:t xml:space="preserve"> художнього колективу</w:t>
      </w:r>
      <w:r w:rsidRPr="00AF1086">
        <w:rPr>
          <w:color w:val="050505"/>
          <w:shd w:val="clear" w:color="auto" w:fill="FFFFFF"/>
        </w:rPr>
        <w:t xml:space="preserve"> вокальн</w:t>
      </w:r>
      <w:r w:rsidR="00234686">
        <w:rPr>
          <w:color w:val="050505"/>
          <w:shd w:val="clear" w:color="auto" w:fill="FFFFFF"/>
        </w:rPr>
        <w:t>ий</w:t>
      </w:r>
      <w:r w:rsidRPr="00AF1086">
        <w:rPr>
          <w:color w:val="050505"/>
          <w:shd w:val="clear" w:color="auto" w:fill="FFFFFF"/>
        </w:rPr>
        <w:t xml:space="preserve"> ансамбл</w:t>
      </w:r>
      <w:r w:rsidR="00234686">
        <w:rPr>
          <w:color w:val="050505"/>
          <w:shd w:val="clear" w:color="auto" w:fill="FFFFFF"/>
        </w:rPr>
        <w:t>ь</w:t>
      </w:r>
      <w:r w:rsidRPr="00AF1086">
        <w:rPr>
          <w:color w:val="050505"/>
          <w:shd w:val="clear" w:color="auto" w:fill="FFFFFF"/>
        </w:rPr>
        <w:t xml:space="preserve"> "Паросток" </w:t>
      </w:r>
      <w:r w:rsidR="007D3A41">
        <w:rPr>
          <w:color w:val="050505"/>
          <w:shd w:val="clear" w:color="auto" w:fill="FFFFFF"/>
        </w:rPr>
        <w:t>вибороли</w:t>
      </w:r>
      <w:r w:rsidRPr="00AF1086">
        <w:rPr>
          <w:color w:val="050505"/>
          <w:shd w:val="clear" w:color="auto" w:fill="FFFFFF"/>
        </w:rPr>
        <w:t>: 2 – І місця, 5- ІІ місц</w:t>
      </w:r>
      <w:r w:rsidR="004A43DC">
        <w:rPr>
          <w:color w:val="050505"/>
          <w:shd w:val="clear" w:color="auto" w:fill="FFFFFF"/>
        </w:rPr>
        <w:t>ь</w:t>
      </w:r>
      <w:r w:rsidRPr="00AF1086">
        <w:rPr>
          <w:color w:val="050505"/>
          <w:shd w:val="clear" w:color="auto" w:fill="FFFFFF"/>
        </w:rPr>
        <w:t>, 4 -</w:t>
      </w:r>
      <w:r w:rsidR="00234686">
        <w:rPr>
          <w:color w:val="050505"/>
          <w:shd w:val="clear" w:color="auto" w:fill="FFFFFF"/>
        </w:rPr>
        <w:t xml:space="preserve"> </w:t>
      </w:r>
      <w:r w:rsidRPr="00AF1086">
        <w:rPr>
          <w:color w:val="050505"/>
          <w:shd w:val="clear" w:color="auto" w:fill="FFFFFF"/>
        </w:rPr>
        <w:t xml:space="preserve">ІІІ місця.   Віталіна </w:t>
      </w:r>
      <w:proofErr w:type="spellStart"/>
      <w:r w:rsidRPr="00AF1086">
        <w:rPr>
          <w:color w:val="050505"/>
          <w:shd w:val="clear" w:color="auto" w:fill="FFFFFF"/>
        </w:rPr>
        <w:t>Спічак</w:t>
      </w:r>
      <w:proofErr w:type="spellEnd"/>
      <w:r>
        <w:rPr>
          <w:color w:val="050505"/>
          <w:shd w:val="clear" w:color="auto" w:fill="FFFFFF"/>
        </w:rPr>
        <w:t>,</w:t>
      </w:r>
      <w:r w:rsidRPr="00AF1086">
        <w:rPr>
          <w:color w:val="050505"/>
          <w:shd w:val="clear" w:color="auto" w:fill="FFFFFF"/>
        </w:rPr>
        <w:t xml:space="preserve"> вихованка </w:t>
      </w:r>
      <w:r w:rsidR="00234686">
        <w:rPr>
          <w:rFonts w:eastAsia="Times New Roman"/>
          <w:lang w:eastAsia="ru-RU"/>
        </w:rPr>
        <w:t>Н</w:t>
      </w:r>
      <w:r w:rsidRPr="00AF1086">
        <w:rPr>
          <w:rFonts w:eastAsia="Times New Roman"/>
          <w:lang w:eastAsia="ru-RU"/>
        </w:rPr>
        <w:t>ародного художного колективу вокально-естрадного співу</w:t>
      </w:r>
      <w:r w:rsidR="004A43DC">
        <w:rPr>
          <w:rFonts w:eastAsia="Times New Roman"/>
          <w:lang w:eastAsia="ru-RU"/>
        </w:rPr>
        <w:t>,</w:t>
      </w:r>
      <w:r w:rsidRPr="00AF1086">
        <w:rPr>
          <w:color w:val="050505"/>
          <w:shd w:val="clear" w:color="auto" w:fill="FFFFFF"/>
        </w:rPr>
        <w:t xml:space="preserve"> стала володарко</w:t>
      </w:r>
      <w:r w:rsidR="007D3A41">
        <w:rPr>
          <w:color w:val="050505"/>
          <w:shd w:val="clear" w:color="auto" w:fill="FFFFFF"/>
        </w:rPr>
        <w:t>ю</w:t>
      </w:r>
      <w:r w:rsidRPr="00AF1086">
        <w:rPr>
          <w:color w:val="050505"/>
          <w:shd w:val="clear" w:color="auto" w:fill="FFFFFF"/>
        </w:rPr>
        <w:t xml:space="preserve"> ГРАН ПРІ. </w:t>
      </w:r>
    </w:p>
    <w:p w14:paraId="02B2BA99" w14:textId="60D0A536" w:rsidR="004765CF" w:rsidRPr="00D751F0" w:rsidRDefault="00D751F0" w:rsidP="002A16C3">
      <w:pPr>
        <w:widowControl w:val="0"/>
        <w:spacing w:before="240" w:line="240" w:lineRule="auto"/>
        <w:jc w:val="center"/>
        <w:rPr>
          <w:rFonts w:eastAsia="Times New Roman"/>
          <w:b/>
          <w:color w:val="000000"/>
          <w:lang w:eastAsia="uk-UA" w:bidi="uk-UA"/>
        </w:rPr>
      </w:pPr>
      <w:r w:rsidRPr="00D751F0">
        <w:rPr>
          <w:rFonts w:eastAsia="Times New Roman"/>
          <w:b/>
          <w:color w:val="000000"/>
          <w:lang w:eastAsia="uk-UA" w:bidi="uk-UA"/>
        </w:rPr>
        <w:t>ПРО УЧАСТЬ У ПРОЄКТНИХ ПРОГРАМАХ</w:t>
      </w:r>
    </w:p>
    <w:tbl>
      <w:tblPr>
        <w:tblStyle w:val="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2126"/>
        <w:gridCol w:w="1134"/>
        <w:gridCol w:w="1276"/>
        <w:gridCol w:w="1701"/>
        <w:gridCol w:w="1275"/>
      </w:tblGrid>
      <w:tr w:rsidR="00C30A52" w:rsidRPr="004765CF" w14:paraId="29CF7327" w14:textId="77777777" w:rsidTr="00CE1CAE">
        <w:trPr>
          <w:trHeight w:val="5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D3083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ADC86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proofErr w:type="spellStart"/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Проєкт</w:t>
            </w:r>
            <w:proofErr w:type="spellEnd"/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на програму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ABD5F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Назва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FC44D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Статус заявки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A68D5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Донор,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4F5BD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Сума залучених коштів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44388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Статус </w:t>
            </w:r>
            <w:proofErr w:type="spellStart"/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проєкту</w:t>
            </w:r>
            <w:proofErr w:type="spellEnd"/>
          </w:p>
        </w:tc>
      </w:tr>
      <w:tr w:rsidR="00C30A52" w:rsidRPr="004765CF" w14:paraId="0E843715" w14:textId="77777777" w:rsidTr="00CE1CAE">
        <w:trPr>
          <w:trHeight w:val="3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81623B" w14:textId="77777777" w:rsidR="00C30A52" w:rsidRPr="004765CF" w:rsidRDefault="00C30A52" w:rsidP="00EE18C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A23AB6" w14:textId="77777777" w:rsidR="00C30A52" w:rsidRPr="004765CF" w:rsidRDefault="009A2BCE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hyperlink r:id="rId7" w:history="1">
              <w:r w:rsidR="00C30A52" w:rsidRPr="004765C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uk-UA" w:bidi="uk-UA"/>
                </w:rPr>
                <w:t>https://mhpgromadi.org.ua/grant/chas-diiaty-ukraino/chas-diiaty-ukraino-2/</w:t>
              </w:r>
            </w:hyperlink>
            <w:r w:rsidR="00C30A52"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34AAE" w14:textId="7283DDFD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«Комп’ютерна колекція: графічна віртуозність»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(2024 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44EB12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Прийнято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FB071B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БО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«МХП-Громаді»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368797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150 000.00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CA64B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Чекаємо результат</w:t>
            </w:r>
          </w:p>
        </w:tc>
      </w:tr>
      <w:tr w:rsidR="00C30A52" w:rsidRPr="004765CF" w14:paraId="3C691160" w14:textId="77777777" w:rsidTr="00CE1CAE">
        <w:trPr>
          <w:trHeight w:val="10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1DE13" w14:textId="77777777" w:rsidR="00C30A52" w:rsidRPr="004765CF" w:rsidRDefault="00C30A52" w:rsidP="00EE18C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13047" w14:textId="77777777" w:rsidR="00C30A52" w:rsidRPr="004765CF" w:rsidRDefault="009A2BCE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hyperlink w:history="1">
              <w:r w:rsidR="00C30A52" w:rsidRPr="004765C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uk-UA" w:bidi="uk-UA"/>
                </w:rPr>
                <w:t xml:space="preserve">https://www.facebook. </w:t>
              </w:r>
              <w:proofErr w:type="spellStart"/>
              <w:r w:rsidR="00C30A52" w:rsidRPr="004765C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uk-UA" w:bidi="uk-UA"/>
                </w:rPr>
                <w:t>co</w:t>
              </w:r>
              <w:proofErr w:type="spellEnd"/>
            </w:hyperlink>
            <w:r w:rsidR="00C30A52"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/</w:t>
            </w:r>
            <w:proofErr w:type="spellStart"/>
            <w:r w:rsidR="00C30A52"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watch</w:t>
            </w:r>
            <w:proofErr w:type="spellEnd"/>
            <w:r w:rsidR="00C30A52"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/?v=188285937 8765069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60887" w14:textId="790B35BA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«Назад у майбутнє моя школа у 2033 році» (2023</w:t>
            </w:r>
            <w:r w:rsidR="00EE1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22E90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Прийнято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1062E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egap.in.ua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291742" w14:textId="77777777" w:rsidR="00C30A52" w:rsidRPr="004765CF" w:rsidRDefault="00C30A52" w:rsidP="00DD7A77">
            <w:pPr>
              <w:widowControl w:val="0"/>
              <w:tabs>
                <w:tab w:val="left" w:pos="0"/>
                <w:tab w:val="left" w:pos="1267"/>
              </w:tabs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Гранд на</w:t>
            </w:r>
          </w:p>
          <w:p w14:paraId="406DFFF1" w14:textId="77777777" w:rsidR="00C30A52" w:rsidRPr="004765CF" w:rsidRDefault="00C30A52" w:rsidP="00DD7A77">
            <w:pPr>
              <w:widowControl w:val="0"/>
              <w:tabs>
                <w:tab w:val="left" w:pos="0"/>
              </w:tabs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Облаштування STEM-</w:t>
            </w:r>
          </w:p>
          <w:p w14:paraId="4A360245" w14:textId="1F071940" w:rsidR="00C30A52" w:rsidRPr="004765CF" w:rsidRDefault="00C30A52" w:rsidP="00EE18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лабораторії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1FC5E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Завершено,</w:t>
            </w:r>
          </w:p>
          <w:p w14:paraId="083B59D3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</w:t>
            </w:r>
          </w:p>
          <w:p w14:paraId="67F1A58D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перемогли</w:t>
            </w:r>
          </w:p>
        </w:tc>
      </w:tr>
      <w:tr w:rsidR="00C30A52" w:rsidRPr="004765CF" w14:paraId="5E4187F5" w14:textId="77777777" w:rsidTr="00CE1CAE">
        <w:trPr>
          <w:trHeight w:val="14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C7315" w14:textId="77777777" w:rsidR="00C30A52" w:rsidRPr="004765CF" w:rsidRDefault="00C30A52" w:rsidP="00EE18C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7B2FD" w14:textId="2A7E80DC" w:rsidR="00C30A52" w:rsidRPr="004765CF" w:rsidRDefault="009A2BCE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hyperlink r:id="rId8" w:history="1">
              <w:r w:rsidR="00C30A52" w:rsidRPr="004765C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uk-UA" w:bidi="uk-UA"/>
                </w:rPr>
                <w:t>https://re-win.ch/</w:t>
              </w:r>
            </w:hyperlink>
            <w:r w:rsidR="00C30A52">
              <w:rPr>
                <w:color w:val="000000" w:themeColor="text1"/>
                <w:sz w:val="24"/>
                <w:szCs w:val="24"/>
                <w:u w:val="single"/>
                <w:lang w:eastAsia="uk-UA" w:bidi="uk-UA"/>
              </w:rPr>
              <w:t xml:space="preserve">     </w:t>
            </w:r>
            <w:r w:rsidR="00C30A52"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eastAsia="uk-UA" w:bidi="uk-UA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4441F" w14:textId="77777777" w:rsidR="00C30A52" w:rsidRDefault="00C30A52" w:rsidP="00DD7A77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Заміна вікон в НЦДЮТ </w:t>
            </w:r>
          </w:p>
          <w:p w14:paraId="384A5CE4" w14:textId="3E191C21" w:rsidR="00C30A52" w:rsidRPr="004765CF" w:rsidRDefault="00C30A52" w:rsidP="00DD7A77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с. Благодатне як засіб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досягнення енерго</w:t>
            </w:r>
            <w:r w:rsidR="00EE1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збереження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(2023</w:t>
            </w:r>
            <w:r w:rsidR="00EE1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A6D86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Прийнято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8673A" w14:textId="1CF522CD" w:rsidR="00C30A52" w:rsidRDefault="00C30A52" w:rsidP="00DD7A77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БО </w:t>
            </w: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«МХП-Громаді»</w:t>
            </w:r>
          </w:p>
          <w:p w14:paraId="0344DB3B" w14:textId="039B283A" w:rsidR="00C30A52" w:rsidRDefault="00C30A52" w:rsidP="00DD7A77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62D89D" w14:textId="747B26FC" w:rsidR="00C30A52" w:rsidRDefault="00C30A52" w:rsidP="00DD7A77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938370" w14:textId="77777777" w:rsidR="00EE18C5" w:rsidRDefault="00EE18C5" w:rsidP="00DD7A77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E2DE6C" w14:textId="35661D86" w:rsidR="00EE18C5" w:rsidRPr="004765CF" w:rsidRDefault="00EE18C5" w:rsidP="00DD7A77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27276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98600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DD1BD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Завершено,</w:t>
            </w:r>
          </w:p>
          <w:p w14:paraId="1EB41455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</w:t>
            </w:r>
          </w:p>
          <w:p w14:paraId="7D7CBE18" w14:textId="6458E5B1" w:rsidR="00C30A52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5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перемогли</w:t>
            </w:r>
          </w:p>
          <w:p w14:paraId="4170B0FC" w14:textId="77777777" w:rsidR="00EE18C5" w:rsidRPr="004765CF" w:rsidRDefault="00EE18C5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9587EB" w14:textId="77777777" w:rsidR="00C30A52" w:rsidRPr="004765CF" w:rsidRDefault="00C30A52" w:rsidP="00DD7A7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</w:p>
          <w:p w14:paraId="4E4593BD" w14:textId="4921479B" w:rsidR="00EE18C5" w:rsidRPr="004765CF" w:rsidRDefault="00EE18C5" w:rsidP="00EE18C5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</w:pPr>
          </w:p>
        </w:tc>
      </w:tr>
    </w:tbl>
    <w:p w14:paraId="1309BB17" w14:textId="77777777" w:rsidR="004765CF" w:rsidRPr="004765CF" w:rsidRDefault="004765CF" w:rsidP="00DD7A77">
      <w:pPr>
        <w:widowControl w:val="0"/>
        <w:tabs>
          <w:tab w:val="left" w:pos="0"/>
        </w:tabs>
        <w:spacing w:after="0" w:line="240" w:lineRule="auto"/>
        <w:jc w:val="center"/>
        <w:rPr>
          <w:rFonts w:eastAsia="Times New Roman"/>
          <w:b/>
          <w:bCs/>
          <w:sz w:val="22"/>
        </w:rPr>
      </w:pPr>
    </w:p>
    <w:p w14:paraId="775B2935" w14:textId="43C5414C" w:rsidR="004765CF" w:rsidRPr="004765CF" w:rsidRDefault="004765CF" w:rsidP="002A16C3">
      <w:pPr>
        <w:spacing w:after="0" w:line="276" w:lineRule="auto"/>
        <w:ind w:firstLine="567"/>
        <w:jc w:val="both"/>
        <w:rPr>
          <w:szCs w:val="24"/>
        </w:rPr>
      </w:pPr>
      <w:r w:rsidRPr="004765CF">
        <w:rPr>
          <w:szCs w:val="24"/>
        </w:rPr>
        <w:t xml:space="preserve">Нововолинським міським центром соціальних служб  на базі НЦДЮТ  реалізується  </w:t>
      </w:r>
      <w:proofErr w:type="spellStart"/>
      <w:r w:rsidRPr="004765CF">
        <w:rPr>
          <w:szCs w:val="24"/>
        </w:rPr>
        <w:t>проєкт</w:t>
      </w:r>
      <w:proofErr w:type="spellEnd"/>
      <w:r w:rsidRPr="004765CF">
        <w:rPr>
          <w:szCs w:val="24"/>
        </w:rPr>
        <w:t xml:space="preserve"> </w:t>
      </w:r>
      <w:r w:rsidR="00EE18C5">
        <w:rPr>
          <w:szCs w:val="24"/>
        </w:rPr>
        <w:t>«</w:t>
      </w:r>
      <w:r w:rsidRPr="00CE1CAE">
        <w:rPr>
          <w:szCs w:val="24"/>
        </w:rPr>
        <w:t>Підвищення потенціалу громад для забезпечення інтегрованих соціальних послуг вразливим дітям у Львівській, Волинській і Закарпатській областях</w:t>
      </w:r>
      <w:r w:rsidR="00EE18C5" w:rsidRPr="00CE1CAE">
        <w:rPr>
          <w:szCs w:val="24"/>
        </w:rPr>
        <w:t>»</w:t>
      </w:r>
      <w:r w:rsidRPr="00CE1CAE">
        <w:rPr>
          <w:szCs w:val="24"/>
        </w:rPr>
        <w:t>,</w:t>
      </w:r>
      <w:r w:rsidRPr="004765CF">
        <w:rPr>
          <w:szCs w:val="24"/>
        </w:rPr>
        <w:t xml:space="preserve">  через Центр соціальних послуг </w:t>
      </w:r>
      <w:r w:rsidR="00EE18C5">
        <w:rPr>
          <w:szCs w:val="24"/>
        </w:rPr>
        <w:t>«</w:t>
      </w:r>
      <w:r w:rsidRPr="004765CF">
        <w:rPr>
          <w:szCs w:val="24"/>
        </w:rPr>
        <w:t>Джерело</w:t>
      </w:r>
      <w:r w:rsidR="00EE18C5">
        <w:rPr>
          <w:szCs w:val="24"/>
        </w:rPr>
        <w:t>»</w:t>
      </w:r>
      <w:r w:rsidRPr="004765CF">
        <w:rPr>
          <w:szCs w:val="24"/>
        </w:rPr>
        <w:t xml:space="preserve"> (Львів) та Дитячий Фонд ООН ЮНІСЕФ. </w:t>
      </w:r>
      <w:proofErr w:type="spellStart"/>
      <w:r w:rsidRPr="004765CF">
        <w:rPr>
          <w:szCs w:val="24"/>
        </w:rPr>
        <w:t>Проєкт</w:t>
      </w:r>
      <w:proofErr w:type="spellEnd"/>
      <w:r w:rsidRPr="004765CF">
        <w:rPr>
          <w:szCs w:val="24"/>
        </w:rPr>
        <w:t xml:space="preserve"> реалізується за фінансової підтримки Федерального міністерства економічного співробітництва і розвитку Німеччини (BMZ) через державний банк розвитку </w:t>
      </w:r>
      <w:proofErr w:type="spellStart"/>
      <w:r w:rsidRPr="004765CF">
        <w:rPr>
          <w:szCs w:val="24"/>
        </w:rPr>
        <w:t>KfW</w:t>
      </w:r>
      <w:proofErr w:type="spellEnd"/>
      <w:r w:rsidRPr="004765CF">
        <w:rPr>
          <w:szCs w:val="24"/>
        </w:rPr>
        <w:t xml:space="preserve"> у межах національної програми ЮНІСЕФ </w:t>
      </w:r>
      <w:r w:rsidR="00EE18C5">
        <w:rPr>
          <w:szCs w:val="24"/>
        </w:rPr>
        <w:t>«</w:t>
      </w:r>
      <w:r w:rsidRPr="004765CF">
        <w:rPr>
          <w:szCs w:val="24"/>
        </w:rPr>
        <w:t>Кращий догляд для кожної дитини</w:t>
      </w:r>
      <w:r w:rsidR="00EE18C5">
        <w:rPr>
          <w:szCs w:val="24"/>
        </w:rPr>
        <w:t>»</w:t>
      </w:r>
      <w:r w:rsidRPr="004765CF">
        <w:rPr>
          <w:szCs w:val="24"/>
        </w:rPr>
        <w:t xml:space="preserve">. </w:t>
      </w:r>
    </w:p>
    <w:p w14:paraId="7F48DDDF" w14:textId="77777777" w:rsidR="004765CF" w:rsidRPr="004765CF" w:rsidRDefault="004765CF" w:rsidP="002A16C3">
      <w:pPr>
        <w:spacing w:after="0" w:line="276" w:lineRule="auto"/>
        <w:ind w:firstLine="567"/>
        <w:jc w:val="both"/>
        <w:rPr>
          <w:color w:val="FF0000"/>
          <w:szCs w:val="24"/>
        </w:rPr>
      </w:pPr>
      <w:r w:rsidRPr="004765CF">
        <w:rPr>
          <w:szCs w:val="24"/>
        </w:rPr>
        <w:t xml:space="preserve">В рамках цього </w:t>
      </w:r>
      <w:proofErr w:type="spellStart"/>
      <w:r w:rsidRPr="004765CF">
        <w:rPr>
          <w:szCs w:val="24"/>
        </w:rPr>
        <w:t>поєкту</w:t>
      </w:r>
      <w:proofErr w:type="spellEnd"/>
      <w:r w:rsidRPr="004765CF">
        <w:rPr>
          <w:szCs w:val="24"/>
        </w:rPr>
        <w:t xml:space="preserve">  у закладі будуть працювати спеціалісти соціальних служб та керівники гуртків НЦДЮТ, надаючи послуги дітям із інвалідністю, усиновленим, ВПО, дітям </w:t>
      </w:r>
      <w:proofErr w:type="spellStart"/>
      <w:r w:rsidRPr="004765CF">
        <w:rPr>
          <w:szCs w:val="24"/>
        </w:rPr>
        <w:t>загинувших</w:t>
      </w:r>
      <w:proofErr w:type="spellEnd"/>
      <w:r w:rsidRPr="004765CF">
        <w:rPr>
          <w:szCs w:val="24"/>
        </w:rPr>
        <w:t xml:space="preserve"> воїнів та іншим вразливим категоріям дітей, а також можна буде проводити публічні заходи за принципом </w:t>
      </w:r>
      <w:proofErr w:type="spellStart"/>
      <w:r w:rsidRPr="004765CF">
        <w:rPr>
          <w:szCs w:val="24"/>
        </w:rPr>
        <w:t>безбар’єрності</w:t>
      </w:r>
      <w:proofErr w:type="spellEnd"/>
      <w:r w:rsidRPr="004765CF">
        <w:rPr>
          <w:szCs w:val="24"/>
        </w:rPr>
        <w:t>.</w:t>
      </w:r>
    </w:p>
    <w:p w14:paraId="1BA68B9D" w14:textId="6486408A" w:rsidR="004765CF" w:rsidRPr="004765CF" w:rsidRDefault="004765CF" w:rsidP="002A16C3">
      <w:pPr>
        <w:spacing w:after="0" w:line="276" w:lineRule="auto"/>
        <w:ind w:firstLine="567"/>
        <w:jc w:val="both"/>
        <w:rPr>
          <w:szCs w:val="24"/>
        </w:rPr>
      </w:pPr>
      <w:r w:rsidRPr="004765CF">
        <w:rPr>
          <w:szCs w:val="24"/>
        </w:rPr>
        <w:lastRenderedPageBreak/>
        <w:t>У закладі створено інформаційний простір для забезпечення відкритості</w:t>
      </w:r>
      <w:r w:rsidR="00EE18C5">
        <w:rPr>
          <w:szCs w:val="24"/>
        </w:rPr>
        <w:t xml:space="preserve"> </w:t>
      </w:r>
      <w:r w:rsidRPr="004765CF">
        <w:rPr>
          <w:szCs w:val="24"/>
        </w:rPr>
        <w:t xml:space="preserve">його діяльності. Створено і діє офіційний сайт «Нововолинський центр дитячої та юнацької творчості», окремі гуртки мають свої сторінки у соціальних мережах Фейсбук та </w:t>
      </w:r>
      <w:proofErr w:type="spellStart"/>
      <w:r w:rsidRPr="004765CF">
        <w:rPr>
          <w:szCs w:val="24"/>
        </w:rPr>
        <w:t>Інстаграм</w:t>
      </w:r>
      <w:proofErr w:type="spellEnd"/>
      <w:r w:rsidRPr="004765CF">
        <w:rPr>
          <w:szCs w:val="24"/>
        </w:rPr>
        <w:t xml:space="preserve"> для висвітлення освітньої діяльності, досягнень, доступу батьків і громадськості до публічної інформації, які постійно поповнюються новою інформацією та світлинами. </w:t>
      </w:r>
    </w:p>
    <w:p w14:paraId="5F46CB31" w14:textId="77777777" w:rsidR="004765CF" w:rsidRPr="004765CF" w:rsidRDefault="004765CF" w:rsidP="00DD7A77">
      <w:pPr>
        <w:spacing w:after="0" w:line="240" w:lineRule="auto"/>
        <w:ind w:firstLine="567"/>
        <w:jc w:val="both"/>
        <w:rPr>
          <w:color w:val="FF0000"/>
          <w:szCs w:val="24"/>
        </w:rPr>
      </w:pPr>
    </w:p>
    <w:p w14:paraId="39EE09BE" w14:textId="0E68781F" w:rsidR="004765CF" w:rsidRPr="004765CF" w:rsidRDefault="004765CF" w:rsidP="00DD7A77">
      <w:pPr>
        <w:spacing w:line="240" w:lineRule="auto"/>
        <w:jc w:val="center"/>
        <w:rPr>
          <w:b/>
        </w:rPr>
      </w:pPr>
      <w:r w:rsidRPr="004765CF">
        <w:rPr>
          <w:b/>
        </w:rPr>
        <w:t>Волонтерська робота</w:t>
      </w:r>
    </w:p>
    <w:tbl>
      <w:tblPr>
        <w:tblW w:w="10027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223"/>
        <w:gridCol w:w="4820"/>
        <w:gridCol w:w="1417"/>
      </w:tblGrid>
      <w:tr w:rsidR="004765CF" w:rsidRPr="004765CF" w14:paraId="6CF03C00" w14:textId="77777777" w:rsidTr="00565B72">
        <w:trPr>
          <w:trHeight w:val="492"/>
        </w:trPr>
        <w:tc>
          <w:tcPr>
            <w:tcW w:w="567" w:type="dxa"/>
          </w:tcPr>
          <w:p w14:paraId="7BF889EC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DD7A77">
              <w:rPr>
                <w:b/>
                <w:sz w:val="24"/>
                <w:szCs w:val="24"/>
              </w:rPr>
              <w:t>№</w:t>
            </w:r>
          </w:p>
          <w:p w14:paraId="08D02304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DD7A77">
              <w:rPr>
                <w:b/>
                <w:sz w:val="24"/>
                <w:szCs w:val="24"/>
              </w:rPr>
              <w:t>п./п.</w:t>
            </w:r>
          </w:p>
        </w:tc>
        <w:tc>
          <w:tcPr>
            <w:tcW w:w="3223" w:type="dxa"/>
          </w:tcPr>
          <w:p w14:paraId="33DC02BB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D7A77">
              <w:rPr>
                <w:b/>
                <w:sz w:val="24"/>
                <w:szCs w:val="24"/>
              </w:rPr>
              <w:t>Назва організації</w:t>
            </w:r>
          </w:p>
        </w:tc>
        <w:tc>
          <w:tcPr>
            <w:tcW w:w="4820" w:type="dxa"/>
          </w:tcPr>
          <w:p w14:paraId="1A619534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D7A77">
              <w:rPr>
                <w:b/>
                <w:sz w:val="24"/>
                <w:szCs w:val="24"/>
              </w:rPr>
              <w:t>Захід</w:t>
            </w:r>
          </w:p>
        </w:tc>
        <w:tc>
          <w:tcPr>
            <w:tcW w:w="1417" w:type="dxa"/>
          </w:tcPr>
          <w:p w14:paraId="2CA5BA7E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DD7A77">
              <w:rPr>
                <w:b/>
                <w:sz w:val="24"/>
                <w:szCs w:val="24"/>
              </w:rPr>
              <w:t>Дата</w:t>
            </w:r>
          </w:p>
        </w:tc>
      </w:tr>
      <w:tr w:rsidR="004765CF" w:rsidRPr="004765CF" w14:paraId="077FAB1E" w14:textId="77777777" w:rsidTr="00565B72">
        <w:trPr>
          <w:trHeight w:val="1011"/>
        </w:trPr>
        <w:tc>
          <w:tcPr>
            <w:tcW w:w="567" w:type="dxa"/>
          </w:tcPr>
          <w:p w14:paraId="573AD019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1.</w:t>
            </w:r>
          </w:p>
        </w:tc>
        <w:tc>
          <w:tcPr>
            <w:tcW w:w="3223" w:type="dxa"/>
          </w:tcPr>
          <w:p w14:paraId="064E31EB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Благодійний фонд «Карітас-Волинь» та «Турбота </w:t>
            </w:r>
            <w:r w:rsidRPr="00DD7A77">
              <w:rPr>
                <w:sz w:val="24"/>
                <w:szCs w:val="24"/>
                <w:lang w:val="en-US"/>
              </w:rPr>
              <w:t>PRO</w:t>
            </w:r>
            <w:r w:rsidRPr="00DD7A77">
              <w:rPr>
                <w:sz w:val="24"/>
                <w:szCs w:val="24"/>
              </w:rPr>
              <w:t>»</w:t>
            </w:r>
          </w:p>
          <w:p w14:paraId="00DDA7E4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(Кметь </w:t>
            </w:r>
            <w:proofErr w:type="spellStart"/>
            <w:r w:rsidRPr="00DD7A77">
              <w:rPr>
                <w:sz w:val="24"/>
                <w:szCs w:val="24"/>
              </w:rPr>
              <w:t>Володиир</w:t>
            </w:r>
            <w:proofErr w:type="spellEnd"/>
            <w:r w:rsidRPr="00DD7A77">
              <w:rPr>
                <w:sz w:val="24"/>
                <w:szCs w:val="24"/>
              </w:rPr>
              <w:t>, Поліщук Наталія)</w:t>
            </w:r>
          </w:p>
        </w:tc>
        <w:tc>
          <w:tcPr>
            <w:tcW w:w="4820" w:type="dxa"/>
          </w:tcPr>
          <w:p w14:paraId="527E8D0D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Благодійне свято «Світлиця Святого Миколая» для соціально-незахищених дітей, дітей ВПО</w:t>
            </w:r>
          </w:p>
        </w:tc>
        <w:tc>
          <w:tcPr>
            <w:tcW w:w="1417" w:type="dxa"/>
          </w:tcPr>
          <w:p w14:paraId="5BF6008B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грудень 2023 р.</w:t>
            </w:r>
          </w:p>
        </w:tc>
      </w:tr>
      <w:tr w:rsidR="004765CF" w:rsidRPr="004765CF" w14:paraId="1322A801" w14:textId="77777777" w:rsidTr="00565B72">
        <w:trPr>
          <w:trHeight w:val="572"/>
        </w:trPr>
        <w:tc>
          <w:tcPr>
            <w:tcW w:w="567" w:type="dxa"/>
          </w:tcPr>
          <w:p w14:paraId="47D4507A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2.</w:t>
            </w:r>
          </w:p>
        </w:tc>
        <w:tc>
          <w:tcPr>
            <w:tcW w:w="3223" w:type="dxa"/>
          </w:tcPr>
          <w:p w14:paraId="3720231A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Центр соціальних служб</w:t>
            </w:r>
          </w:p>
          <w:p w14:paraId="66EF5A8F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(Журавська Валентина)</w:t>
            </w:r>
          </w:p>
        </w:tc>
        <w:tc>
          <w:tcPr>
            <w:tcW w:w="4820" w:type="dxa"/>
          </w:tcPr>
          <w:p w14:paraId="0772100C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Свято Миколая для дітей з обмеженими фізичними можливостями</w:t>
            </w:r>
          </w:p>
        </w:tc>
        <w:tc>
          <w:tcPr>
            <w:tcW w:w="1417" w:type="dxa"/>
          </w:tcPr>
          <w:p w14:paraId="1A679BF3" w14:textId="77777777" w:rsidR="00565B72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грудень </w:t>
            </w:r>
          </w:p>
          <w:p w14:paraId="3DDE45A5" w14:textId="61B93D0A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2023 р.</w:t>
            </w:r>
          </w:p>
        </w:tc>
      </w:tr>
      <w:tr w:rsidR="004765CF" w:rsidRPr="004765CF" w14:paraId="768E9F23" w14:textId="77777777" w:rsidTr="00565B72">
        <w:trPr>
          <w:trHeight w:val="453"/>
        </w:trPr>
        <w:tc>
          <w:tcPr>
            <w:tcW w:w="567" w:type="dxa"/>
          </w:tcPr>
          <w:p w14:paraId="3393F8C5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3.</w:t>
            </w:r>
          </w:p>
        </w:tc>
        <w:tc>
          <w:tcPr>
            <w:tcW w:w="3223" w:type="dxa"/>
          </w:tcPr>
          <w:p w14:paraId="4EBB5F34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  <w:lang w:val="ru-RU"/>
              </w:rPr>
            </w:pPr>
            <w:r w:rsidRPr="00DD7A77">
              <w:rPr>
                <w:sz w:val="24"/>
                <w:szCs w:val="24"/>
              </w:rPr>
              <w:t xml:space="preserve">БФ «Сучасна Україна» (Юзефович </w:t>
            </w:r>
            <w:r w:rsidRPr="00DD7A77">
              <w:rPr>
                <w:sz w:val="24"/>
                <w:szCs w:val="24"/>
                <w:lang w:val="ru-RU"/>
              </w:rPr>
              <w:t>Роман)</w:t>
            </w:r>
          </w:p>
        </w:tc>
        <w:tc>
          <w:tcPr>
            <w:tcW w:w="4820" w:type="dxa"/>
          </w:tcPr>
          <w:p w14:paraId="05402C3B" w14:textId="2BC5F8C4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Різдвяне свято для дітей загиблих Героїв</w:t>
            </w:r>
          </w:p>
        </w:tc>
        <w:tc>
          <w:tcPr>
            <w:tcW w:w="1417" w:type="dxa"/>
          </w:tcPr>
          <w:p w14:paraId="6DB44CBB" w14:textId="77777777" w:rsidR="00565B72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січень </w:t>
            </w:r>
          </w:p>
          <w:p w14:paraId="09ED7AD9" w14:textId="766A7917" w:rsidR="004765CF" w:rsidRPr="00DD7A77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2024 р.</w:t>
            </w:r>
          </w:p>
        </w:tc>
      </w:tr>
      <w:tr w:rsidR="004765CF" w:rsidRPr="004765CF" w14:paraId="7CA2AC21" w14:textId="77777777" w:rsidTr="00565B72">
        <w:trPr>
          <w:trHeight w:val="795"/>
        </w:trPr>
        <w:tc>
          <w:tcPr>
            <w:tcW w:w="567" w:type="dxa"/>
          </w:tcPr>
          <w:p w14:paraId="587BE66B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4.</w:t>
            </w:r>
          </w:p>
        </w:tc>
        <w:tc>
          <w:tcPr>
            <w:tcW w:w="3223" w:type="dxa"/>
          </w:tcPr>
          <w:p w14:paraId="24437582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«Супер-УА» (Ільницький Олександр),  ГО «Компас» (</w:t>
            </w:r>
            <w:proofErr w:type="spellStart"/>
            <w:r w:rsidRPr="00DD7A77">
              <w:rPr>
                <w:sz w:val="24"/>
                <w:szCs w:val="24"/>
              </w:rPr>
              <w:t>Голян</w:t>
            </w:r>
            <w:proofErr w:type="spellEnd"/>
            <w:r w:rsidRPr="00DD7A77">
              <w:rPr>
                <w:sz w:val="24"/>
                <w:szCs w:val="24"/>
              </w:rPr>
              <w:t xml:space="preserve"> Герман)</w:t>
            </w:r>
          </w:p>
        </w:tc>
        <w:tc>
          <w:tcPr>
            <w:tcW w:w="4820" w:type="dxa"/>
          </w:tcPr>
          <w:p w14:paraId="4AFFBF83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Патріотична програма «З Україною в серці», ярмарка, аукціон для підтримки ЗСУ</w:t>
            </w:r>
          </w:p>
        </w:tc>
        <w:tc>
          <w:tcPr>
            <w:tcW w:w="1417" w:type="dxa"/>
          </w:tcPr>
          <w:p w14:paraId="1A6A2DC4" w14:textId="77777777" w:rsidR="00565B72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січень </w:t>
            </w:r>
          </w:p>
          <w:p w14:paraId="5062E2C6" w14:textId="4B5F19B6" w:rsidR="004765CF" w:rsidRPr="00DD7A77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2024 р.</w:t>
            </w:r>
          </w:p>
        </w:tc>
      </w:tr>
      <w:tr w:rsidR="004765CF" w:rsidRPr="004765CF" w14:paraId="7759FA25" w14:textId="77777777" w:rsidTr="00565B72">
        <w:trPr>
          <w:trHeight w:val="485"/>
        </w:trPr>
        <w:tc>
          <w:tcPr>
            <w:tcW w:w="567" w:type="dxa"/>
          </w:tcPr>
          <w:p w14:paraId="07B264E7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5.</w:t>
            </w:r>
          </w:p>
        </w:tc>
        <w:tc>
          <w:tcPr>
            <w:tcW w:w="3223" w:type="dxa"/>
          </w:tcPr>
          <w:p w14:paraId="61D5AF95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БФ «Сучасна Україна» (Юзефович </w:t>
            </w:r>
            <w:r w:rsidRPr="00DD7A77">
              <w:rPr>
                <w:sz w:val="24"/>
                <w:szCs w:val="24"/>
                <w:lang w:val="ru-RU"/>
              </w:rPr>
              <w:t>Роман)</w:t>
            </w:r>
          </w:p>
        </w:tc>
        <w:tc>
          <w:tcPr>
            <w:tcW w:w="4820" w:type="dxa"/>
          </w:tcPr>
          <w:p w14:paraId="5DBDD3C6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Участь у благодійній ярмарці для підтримки ЗСУ в с. Павлівка</w:t>
            </w:r>
          </w:p>
        </w:tc>
        <w:tc>
          <w:tcPr>
            <w:tcW w:w="1417" w:type="dxa"/>
          </w:tcPr>
          <w:p w14:paraId="78FADF8D" w14:textId="77777777" w:rsidR="00565B72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лютий </w:t>
            </w:r>
          </w:p>
          <w:p w14:paraId="56723B4E" w14:textId="0EFF7367" w:rsidR="004765CF" w:rsidRPr="00DD7A77" w:rsidRDefault="004765CF" w:rsidP="00565B7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2024</w:t>
            </w:r>
            <w:r w:rsidR="00565B72">
              <w:rPr>
                <w:sz w:val="24"/>
                <w:szCs w:val="24"/>
              </w:rPr>
              <w:t xml:space="preserve"> </w:t>
            </w:r>
            <w:r w:rsidRPr="00DD7A77">
              <w:rPr>
                <w:sz w:val="24"/>
                <w:szCs w:val="24"/>
              </w:rPr>
              <w:t>р.</w:t>
            </w:r>
          </w:p>
        </w:tc>
      </w:tr>
      <w:tr w:rsidR="004765CF" w:rsidRPr="004765CF" w14:paraId="68B865A6" w14:textId="77777777" w:rsidTr="00565B72">
        <w:trPr>
          <w:trHeight w:val="723"/>
        </w:trPr>
        <w:tc>
          <w:tcPr>
            <w:tcW w:w="567" w:type="dxa"/>
          </w:tcPr>
          <w:p w14:paraId="51DE6356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6.</w:t>
            </w:r>
          </w:p>
        </w:tc>
        <w:tc>
          <w:tcPr>
            <w:tcW w:w="3223" w:type="dxa"/>
          </w:tcPr>
          <w:p w14:paraId="5B95CADC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Благодійний фонд «Сучасна Україна» (Юзефович </w:t>
            </w:r>
            <w:r w:rsidRPr="00DD7A77">
              <w:rPr>
                <w:sz w:val="24"/>
                <w:szCs w:val="24"/>
                <w:lang w:val="ru-RU"/>
              </w:rPr>
              <w:t xml:space="preserve">Роман, 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Волохата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Наталія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4820" w:type="dxa"/>
          </w:tcPr>
          <w:p w14:paraId="1C9433FD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Плетіння маскувальних сіток</w:t>
            </w:r>
          </w:p>
        </w:tc>
        <w:tc>
          <w:tcPr>
            <w:tcW w:w="1417" w:type="dxa"/>
          </w:tcPr>
          <w:p w14:paraId="7C9B311F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упродовж року</w:t>
            </w:r>
          </w:p>
        </w:tc>
      </w:tr>
      <w:tr w:rsidR="004765CF" w:rsidRPr="004765CF" w14:paraId="6BC0A02B" w14:textId="77777777" w:rsidTr="00565B72">
        <w:trPr>
          <w:trHeight w:val="706"/>
        </w:trPr>
        <w:tc>
          <w:tcPr>
            <w:tcW w:w="567" w:type="dxa"/>
          </w:tcPr>
          <w:p w14:paraId="05208705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7.</w:t>
            </w:r>
          </w:p>
        </w:tc>
        <w:tc>
          <w:tcPr>
            <w:tcW w:w="3223" w:type="dxa"/>
          </w:tcPr>
          <w:p w14:paraId="4BE88C01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«Сучасна Україна», (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церква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Животворчого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Хреста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7A77">
              <w:rPr>
                <w:sz w:val="24"/>
                <w:szCs w:val="24"/>
                <w:lang w:val="ru-RU"/>
              </w:rPr>
              <w:t>Господнього</w:t>
            </w:r>
            <w:proofErr w:type="spellEnd"/>
            <w:r w:rsidRPr="00DD7A77">
              <w:rPr>
                <w:sz w:val="24"/>
                <w:szCs w:val="24"/>
                <w:lang w:val="ru-RU"/>
              </w:rPr>
              <w:t xml:space="preserve"> (Галайко Стас)</w:t>
            </w:r>
          </w:p>
        </w:tc>
        <w:tc>
          <w:tcPr>
            <w:tcW w:w="4820" w:type="dxa"/>
          </w:tcPr>
          <w:p w14:paraId="334FDD41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Виготовлення окопних свічок</w:t>
            </w:r>
          </w:p>
        </w:tc>
        <w:tc>
          <w:tcPr>
            <w:tcW w:w="1417" w:type="dxa"/>
          </w:tcPr>
          <w:p w14:paraId="19E7C6C1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упродовж року</w:t>
            </w:r>
          </w:p>
        </w:tc>
      </w:tr>
      <w:tr w:rsidR="004765CF" w:rsidRPr="004765CF" w14:paraId="43E55F00" w14:textId="77777777" w:rsidTr="00565B72">
        <w:trPr>
          <w:trHeight w:val="533"/>
        </w:trPr>
        <w:tc>
          <w:tcPr>
            <w:tcW w:w="567" w:type="dxa"/>
          </w:tcPr>
          <w:p w14:paraId="57CD8B74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8.</w:t>
            </w:r>
          </w:p>
        </w:tc>
        <w:tc>
          <w:tcPr>
            <w:tcW w:w="3223" w:type="dxa"/>
          </w:tcPr>
          <w:p w14:paraId="036BC879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«Супер-УА» (Ільницький Олександр)</w:t>
            </w:r>
          </w:p>
        </w:tc>
        <w:tc>
          <w:tcPr>
            <w:tcW w:w="4820" w:type="dxa"/>
          </w:tcPr>
          <w:p w14:paraId="58F66993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Благодійний концерт «З  любов′ю до України Супер бавовна 2» м. Володимир</w:t>
            </w:r>
          </w:p>
        </w:tc>
        <w:tc>
          <w:tcPr>
            <w:tcW w:w="1417" w:type="dxa"/>
          </w:tcPr>
          <w:p w14:paraId="003D1F46" w14:textId="77777777" w:rsidR="004765CF" w:rsidRPr="00DD7A77" w:rsidRDefault="004765CF" w:rsidP="00565B72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28.04.2024 р.</w:t>
            </w:r>
          </w:p>
        </w:tc>
      </w:tr>
      <w:tr w:rsidR="004765CF" w:rsidRPr="004765CF" w14:paraId="7B5FDED1" w14:textId="77777777" w:rsidTr="00565B72">
        <w:trPr>
          <w:trHeight w:val="255"/>
        </w:trPr>
        <w:tc>
          <w:tcPr>
            <w:tcW w:w="567" w:type="dxa"/>
          </w:tcPr>
          <w:p w14:paraId="517A6109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9.</w:t>
            </w:r>
          </w:p>
        </w:tc>
        <w:tc>
          <w:tcPr>
            <w:tcW w:w="3223" w:type="dxa"/>
          </w:tcPr>
          <w:p w14:paraId="5EE97CEB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«Супер-УА» (Ільницький Олександр)</w:t>
            </w:r>
          </w:p>
        </w:tc>
        <w:tc>
          <w:tcPr>
            <w:tcW w:w="4820" w:type="dxa"/>
          </w:tcPr>
          <w:p w14:paraId="3E6A3DBB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Свято «День Європи», виставка-ярмарка для підтримки ЗСУ</w:t>
            </w:r>
          </w:p>
        </w:tc>
        <w:tc>
          <w:tcPr>
            <w:tcW w:w="1417" w:type="dxa"/>
          </w:tcPr>
          <w:p w14:paraId="0CCEFA2A" w14:textId="77777777" w:rsidR="004765CF" w:rsidRPr="00DD7A77" w:rsidRDefault="004765CF" w:rsidP="00565B72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09.05.2024 р.</w:t>
            </w:r>
          </w:p>
        </w:tc>
      </w:tr>
      <w:tr w:rsidR="004765CF" w:rsidRPr="004765CF" w14:paraId="3FD405DE" w14:textId="77777777" w:rsidTr="00565B72">
        <w:trPr>
          <w:trHeight w:val="542"/>
        </w:trPr>
        <w:tc>
          <w:tcPr>
            <w:tcW w:w="567" w:type="dxa"/>
          </w:tcPr>
          <w:p w14:paraId="27F3F5A8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10.</w:t>
            </w:r>
          </w:p>
        </w:tc>
        <w:tc>
          <w:tcPr>
            <w:tcW w:w="3223" w:type="dxa"/>
          </w:tcPr>
          <w:p w14:paraId="55240014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«Супер-УА» (Ільницький Олександр)</w:t>
            </w:r>
          </w:p>
        </w:tc>
        <w:tc>
          <w:tcPr>
            <w:tcW w:w="4820" w:type="dxa"/>
          </w:tcPr>
          <w:p w14:paraId="6123D522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Захід «Нехай звучать пісні, а не гармати», виставка-ярмарка для підтримки ЗСУ</w:t>
            </w:r>
          </w:p>
        </w:tc>
        <w:tc>
          <w:tcPr>
            <w:tcW w:w="1417" w:type="dxa"/>
          </w:tcPr>
          <w:p w14:paraId="36B45956" w14:textId="77777777" w:rsidR="004765CF" w:rsidRPr="00DD7A77" w:rsidRDefault="004765CF" w:rsidP="00565B72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15.05.2024 р.</w:t>
            </w:r>
          </w:p>
        </w:tc>
      </w:tr>
      <w:tr w:rsidR="004765CF" w:rsidRPr="004765CF" w14:paraId="382184B2" w14:textId="77777777" w:rsidTr="00565B72">
        <w:trPr>
          <w:trHeight w:val="531"/>
        </w:trPr>
        <w:tc>
          <w:tcPr>
            <w:tcW w:w="567" w:type="dxa"/>
          </w:tcPr>
          <w:p w14:paraId="43F1F662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11.</w:t>
            </w:r>
          </w:p>
        </w:tc>
        <w:tc>
          <w:tcPr>
            <w:tcW w:w="3223" w:type="dxa"/>
          </w:tcPr>
          <w:p w14:paraId="3485D42F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БФ «Супер-УА» (Ільницький Олександр)</w:t>
            </w:r>
          </w:p>
        </w:tc>
        <w:tc>
          <w:tcPr>
            <w:tcW w:w="4820" w:type="dxa"/>
          </w:tcPr>
          <w:p w14:paraId="0D29ECF6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Патріотичний благодійний концерт на Вічевій площі</w:t>
            </w:r>
          </w:p>
        </w:tc>
        <w:tc>
          <w:tcPr>
            <w:tcW w:w="1417" w:type="dxa"/>
          </w:tcPr>
          <w:p w14:paraId="1C7463B3" w14:textId="77777777" w:rsidR="004765CF" w:rsidRPr="00DD7A77" w:rsidRDefault="004765CF" w:rsidP="00565B72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29.05.2024 р.</w:t>
            </w:r>
          </w:p>
        </w:tc>
      </w:tr>
      <w:tr w:rsidR="004765CF" w:rsidRPr="004765CF" w14:paraId="0FD56258" w14:textId="77777777" w:rsidTr="00565B72">
        <w:trPr>
          <w:trHeight w:val="250"/>
        </w:trPr>
        <w:tc>
          <w:tcPr>
            <w:tcW w:w="567" w:type="dxa"/>
          </w:tcPr>
          <w:p w14:paraId="78EC831E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12.</w:t>
            </w:r>
          </w:p>
        </w:tc>
        <w:tc>
          <w:tcPr>
            <w:tcW w:w="3223" w:type="dxa"/>
          </w:tcPr>
          <w:p w14:paraId="246F09AA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НЦДЮТ</w:t>
            </w:r>
          </w:p>
        </w:tc>
        <w:tc>
          <w:tcPr>
            <w:tcW w:w="4820" w:type="dxa"/>
          </w:tcPr>
          <w:p w14:paraId="52D28AA9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Пункт Незламності</w:t>
            </w:r>
          </w:p>
        </w:tc>
        <w:tc>
          <w:tcPr>
            <w:tcW w:w="1417" w:type="dxa"/>
          </w:tcPr>
          <w:p w14:paraId="721E4F4E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упродовж року</w:t>
            </w:r>
          </w:p>
        </w:tc>
      </w:tr>
      <w:tr w:rsidR="004765CF" w:rsidRPr="004765CF" w14:paraId="6D0B1CA0" w14:textId="77777777" w:rsidTr="00565B72">
        <w:trPr>
          <w:trHeight w:val="256"/>
        </w:trPr>
        <w:tc>
          <w:tcPr>
            <w:tcW w:w="567" w:type="dxa"/>
          </w:tcPr>
          <w:p w14:paraId="082A78F4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13.</w:t>
            </w:r>
          </w:p>
        </w:tc>
        <w:tc>
          <w:tcPr>
            <w:tcW w:w="3223" w:type="dxa"/>
          </w:tcPr>
          <w:p w14:paraId="606ED7D8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НЦДЮТ</w:t>
            </w:r>
          </w:p>
        </w:tc>
        <w:tc>
          <w:tcPr>
            <w:tcW w:w="4820" w:type="dxa"/>
          </w:tcPr>
          <w:p w14:paraId="175B63F2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Пункт збору пластикових кришок</w:t>
            </w:r>
          </w:p>
        </w:tc>
        <w:tc>
          <w:tcPr>
            <w:tcW w:w="1417" w:type="dxa"/>
          </w:tcPr>
          <w:p w14:paraId="2815F2AA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упродовж року</w:t>
            </w:r>
          </w:p>
        </w:tc>
      </w:tr>
      <w:tr w:rsidR="004765CF" w:rsidRPr="004765CF" w14:paraId="5FD3F938" w14:textId="77777777" w:rsidTr="00565B72">
        <w:trPr>
          <w:trHeight w:val="405"/>
        </w:trPr>
        <w:tc>
          <w:tcPr>
            <w:tcW w:w="567" w:type="dxa"/>
          </w:tcPr>
          <w:p w14:paraId="5E562128" w14:textId="77777777" w:rsidR="004765CF" w:rsidRPr="00DD7A77" w:rsidRDefault="004765CF" w:rsidP="00EE18C5">
            <w:pPr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14.</w:t>
            </w:r>
          </w:p>
        </w:tc>
        <w:tc>
          <w:tcPr>
            <w:tcW w:w="3223" w:type="dxa"/>
          </w:tcPr>
          <w:p w14:paraId="2942DF43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 xml:space="preserve">Еколого-натуралістичний відділ НЦДЮТ </w:t>
            </w:r>
          </w:p>
        </w:tc>
        <w:tc>
          <w:tcPr>
            <w:tcW w:w="4820" w:type="dxa"/>
          </w:tcPr>
          <w:p w14:paraId="057BDE1E" w14:textId="77777777" w:rsidR="004765CF" w:rsidRPr="00DD7A77" w:rsidRDefault="004765CF" w:rsidP="00EE18C5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Благодійна їдальня с. Благодатне</w:t>
            </w:r>
          </w:p>
        </w:tc>
        <w:tc>
          <w:tcPr>
            <w:tcW w:w="1417" w:type="dxa"/>
          </w:tcPr>
          <w:p w14:paraId="7C04D107" w14:textId="77777777" w:rsidR="004765CF" w:rsidRPr="00DD7A77" w:rsidRDefault="004765CF" w:rsidP="00EE18C5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D7A77">
              <w:rPr>
                <w:sz w:val="24"/>
                <w:szCs w:val="24"/>
              </w:rPr>
              <w:t>осінь-весна</w:t>
            </w:r>
          </w:p>
        </w:tc>
      </w:tr>
    </w:tbl>
    <w:p w14:paraId="620CC6F6" w14:textId="77777777" w:rsidR="004765CF" w:rsidRPr="00D963F3" w:rsidRDefault="004765CF" w:rsidP="00DD7A77">
      <w:pPr>
        <w:spacing w:after="0" w:line="240" w:lineRule="auto"/>
        <w:rPr>
          <w:b/>
        </w:rPr>
      </w:pPr>
    </w:p>
    <w:p w14:paraId="1F39C19B" w14:textId="65698984" w:rsidR="004765CF" w:rsidRPr="00CE1CAE" w:rsidRDefault="004765CF" w:rsidP="002A16C3">
      <w:pPr>
        <w:spacing w:after="0" w:line="276" w:lineRule="auto"/>
        <w:ind w:firstLine="567"/>
        <w:jc w:val="both"/>
      </w:pPr>
      <w:r w:rsidRPr="00D963F3">
        <w:t xml:space="preserve"> Загальну суму коштів від волонтерської діяльності за 2023-2024 </w:t>
      </w:r>
      <w:proofErr w:type="spellStart"/>
      <w:r w:rsidRPr="00D963F3">
        <w:t>н.р</w:t>
      </w:r>
      <w:proofErr w:type="spellEnd"/>
      <w:r w:rsidRPr="00CE1CAE">
        <w:t>. 112.980 грн. передано на допомогу ЗСУ.</w:t>
      </w:r>
    </w:p>
    <w:p w14:paraId="1F42B690" w14:textId="77777777" w:rsidR="002A16C3" w:rsidRDefault="002A16C3" w:rsidP="00CB0673">
      <w:pPr>
        <w:widowControl w:val="0"/>
        <w:tabs>
          <w:tab w:val="left" w:pos="0"/>
        </w:tabs>
        <w:spacing w:before="240" w:after="0" w:line="240" w:lineRule="auto"/>
        <w:jc w:val="center"/>
        <w:rPr>
          <w:rFonts w:eastAsia="Times New Roman"/>
          <w:b/>
          <w:bCs/>
        </w:rPr>
      </w:pPr>
    </w:p>
    <w:p w14:paraId="76D9290C" w14:textId="0C5B2262" w:rsidR="004765CF" w:rsidRPr="004765CF" w:rsidRDefault="004765CF" w:rsidP="00CB0673">
      <w:pPr>
        <w:widowControl w:val="0"/>
        <w:tabs>
          <w:tab w:val="left" w:pos="0"/>
        </w:tabs>
        <w:spacing w:before="240" w:after="0" w:line="240" w:lineRule="auto"/>
        <w:jc w:val="center"/>
        <w:rPr>
          <w:rFonts w:eastAsia="Times New Roman"/>
          <w:b/>
          <w:bCs/>
        </w:rPr>
      </w:pPr>
      <w:r w:rsidRPr="004765CF">
        <w:rPr>
          <w:rFonts w:eastAsia="Times New Roman"/>
          <w:b/>
          <w:bCs/>
        </w:rPr>
        <w:lastRenderedPageBreak/>
        <w:t>Покращення матеріально-технічної бази</w:t>
      </w:r>
    </w:p>
    <w:p w14:paraId="04089A7D" w14:textId="77777777" w:rsidR="004765CF" w:rsidRPr="004765CF" w:rsidRDefault="004765CF" w:rsidP="00DD7A77">
      <w:pPr>
        <w:widowControl w:val="0"/>
        <w:tabs>
          <w:tab w:val="left" w:pos="0"/>
        </w:tabs>
        <w:spacing w:after="0" w:line="240" w:lineRule="auto"/>
        <w:jc w:val="center"/>
        <w:rPr>
          <w:rFonts w:eastAsia="Times New Roman"/>
          <w:b/>
          <w:bCs/>
          <w:sz w:val="18"/>
        </w:rPr>
      </w:pP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7366"/>
        <w:gridCol w:w="1975"/>
      </w:tblGrid>
      <w:tr w:rsidR="004765CF" w:rsidRPr="004765CF" w14:paraId="6EA767CF" w14:textId="77777777" w:rsidTr="00721BCF">
        <w:trPr>
          <w:trHeight w:val="39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5AE4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 позиції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07D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Вартість</w:t>
            </w:r>
          </w:p>
          <w:p w14:paraId="45371EDA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(грн.)</w:t>
            </w:r>
          </w:p>
        </w:tc>
      </w:tr>
      <w:tr w:rsidR="004765CF" w:rsidRPr="004765CF" w14:paraId="61ADC1ED" w14:textId="77777777" w:rsidTr="00721BCF">
        <w:trPr>
          <w:trHeight w:val="20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F81" w14:textId="77777777" w:rsidR="004765CF" w:rsidRPr="004765CF" w:rsidRDefault="004765CF" w:rsidP="00DD7A7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Мала актова зала (</w:t>
            </w:r>
            <w:proofErr w:type="spellStart"/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№ 15)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2B7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170 000</w:t>
            </w:r>
          </w:p>
        </w:tc>
      </w:tr>
      <w:tr w:rsidR="004765CF" w:rsidRPr="004765CF" w14:paraId="22F55CDB" w14:textId="77777777" w:rsidTr="00721BCF">
        <w:trPr>
          <w:trHeight w:val="20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D11" w14:textId="77777777" w:rsidR="004765CF" w:rsidRPr="004765CF" w:rsidRDefault="004765CF" w:rsidP="00DD7A7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Фасад будівлі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B91" w14:textId="2F9930D3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75 000</w:t>
            </w:r>
          </w:p>
        </w:tc>
      </w:tr>
      <w:tr w:rsidR="004765CF" w:rsidRPr="004765CF" w14:paraId="43B2448D" w14:textId="77777777" w:rsidTr="00721BCF">
        <w:trPr>
          <w:trHeight w:val="20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F35C" w14:textId="77777777" w:rsidR="004765CF" w:rsidRPr="004765CF" w:rsidRDefault="004765CF" w:rsidP="00DD7A7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Санвузли </w:t>
            </w: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III </w:t>
            </w: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поверх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3EE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140 000</w:t>
            </w:r>
          </w:p>
        </w:tc>
      </w:tr>
      <w:tr w:rsidR="004765CF" w:rsidRPr="004765CF" w14:paraId="7E68D06F" w14:textId="77777777" w:rsidTr="00721BCF">
        <w:tc>
          <w:tcPr>
            <w:tcW w:w="7366" w:type="dxa"/>
          </w:tcPr>
          <w:p w14:paraId="28FCAF10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Бетонний паркан</w:t>
            </w:r>
          </w:p>
        </w:tc>
        <w:tc>
          <w:tcPr>
            <w:tcW w:w="1975" w:type="dxa"/>
          </w:tcPr>
          <w:p w14:paraId="00D4CA7D" w14:textId="22F2ECB0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72 485</w:t>
            </w:r>
          </w:p>
        </w:tc>
      </w:tr>
      <w:tr w:rsidR="004765CF" w:rsidRPr="004765CF" w14:paraId="6E7472E6" w14:textId="77777777" w:rsidTr="00721BCF">
        <w:tc>
          <w:tcPr>
            <w:tcW w:w="7366" w:type="dxa"/>
          </w:tcPr>
          <w:p w14:paraId="161126EB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Драбина </w:t>
            </w:r>
          </w:p>
        </w:tc>
        <w:tc>
          <w:tcPr>
            <w:tcW w:w="1975" w:type="dxa"/>
          </w:tcPr>
          <w:p w14:paraId="2B0EB64D" w14:textId="5C6EF434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8 350</w:t>
            </w:r>
          </w:p>
        </w:tc>
      </w:tr>
      <w:tr w:rsidR="004765CF" w:rsidRPr="004765CF" w14:paraId="31FECC2F" w14:textId="77777777" w:rsidTr="00721BCF">
        <w:tc>
          <w:tcPr>
            <w:tcW w:w="7366" w:type="dxa"/>
          </w:tcPr>
          <w:p w14:paraId="0468D3F9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Перфоратор </w:t>
            </w:r>
          </w:p>
        </w:tc>
        <w:tc>
          <w:tcPr>
            <w:tcW w:w="1975" w:type="dxa"/>
          </w:tcPr>
          <w:p w14:paraId="4498B905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6 650</w:t>
            </w:r>
          </w:p>
        </w:tc>
      </w:tr>
      <w:tr w:rsidR="004765CF" w:rsidRPr="004765CF" w14:paraId="293C2E31" w14:textId="77777777" w:rsidTr="00721BCF">
        <w:tc>
          <w:tcPr>
            <w:tcW w:w="7366" w:type="dxa"/>
          </w:tcPr>
          <w:p w14:paraId="16EBF8F9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Рингви</w:t>
            </w:r>
            <w:proofErr w:type="spellEnd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</w:tcPr>
          <w:p w14:paraId="75BB3063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10 000</w:t>
            </w:r>
          </w:p>
        </w:tc>
      </w:tr>
      <w:tr w:rsidR="004765CF" w:rsidRPr="004765CF" w14:paraId="637F5B72" w14:textId="77777777" w:rsidTr="00721BCF">
        <w:tc>
          <w:tcPr>
            <w:tcW w:w="7366" w:type="dxa"/>
          </w:tcPr>
          <w:p w14:paraId="04C4DAC2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Ноутбук із чохлом</w:t>
            </w:r>
          </w:p>
        </w:tc>
        <w:tc>
          <w:tcPr>
            <w:tcW w:w="1975" w:type="dxa"/>
          </w:tcPr>
          <w:p w14:paraId="0F08E67F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18 500</w:t>
            </w:r>
          </w:p>
        </w:tc>
      </w:tr>
      <w:tr w:rsidR="004765CF" w:rsidRPr="004765CF" w14:paraId="5285E3ED" w14:textId="77777777" w:rsidTr="00721BCF">
        <w:tc>
          <w:tcPr>
            <w:tcW w:w="7366" w:type="dxa"/>
          </w:tcPr>
          <w:p w14:paraId="27E3FEEE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Кабель до пульта на озвучення</w:t>
            </w:r>
          </w:p>
        </w:tc>
        <w:tc>
          <w:tcPr>
            <w:tcW w:w="1975" w:type="dxa"/>
          </w:tcPr>
          <w:p w14:paraId="70B7B41E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12 200</w:t>
            </w:r>
          </w:p>
        </w:tc>
      </w:tr>
      <w:tr w:rsidR="004765CF" w:rsidRPr="004765CF" w14:paraId="73794144" w14:textId="77777777" w:rsidTr="00721BCF">
        <w:tc>
          <w:tcPr>
            <w:tcW w:w="7366" w:type="dxa"/>
          </w:tcPr>
          <w:p w14:paraId="7585CCD7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Придбання барабанної установки  </w:t>
            </w:r>
          </w:p>
        </w:tc>
        <w:tc>
          <w:tcPr>
            <w:tcW w:w="1975" w:type="dxa"/>
          </w:tcPr>
          <w:p w14:paraId="29105AD4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20 000</w:t>
            </w:r>
          </w:p>
        </w:tc>
      </w:tr>
      <w:tr w:rsidR="004765CF" w:rsidRPr="004765CF" w14:paraId="193C7D72" w14:textId="77777777" w:rsidTr="00721BCF">
        <w:tc>
          <w:tcPr>
            <w:tcW w:w="7366" w:type="dxa"/>
          </w:tcPr>
          <w:p w14:paraId="0DC9CE22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Набір пластиків для барабанної установки </w:t>
            </w:r>
          </w:p>
        </w:tc>
        <w:tc>
          <w:tcPr>
            <w:tcW w:w="1975" w:type="dxa"/>
          </w:tcPr>
          <w:p w14:paraId="11F5AEB8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4 500</w:t>
            </w:r>
          </w:p>
        </w:tc>
      </w:tr>
      <w:tr w:rsidR="004765CF" w:rsidRPr="004765CF" w14:paraId="168A6C3F" w14:textId="77777777" w:rsidTr="00721BCF">
        <w:tc>
          <w:tcPr>
            <w:tcW w:w="7366" w:type="dxa"/>
          </w:tcPr>
          <w:p w14:paraId="40A54585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Поточний ремонт коридору </w:t>
            </w: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поверху</w:t>
            </w:r>
          </w:p>
        </w:tc>
        <w:tc>
          <w:tcPr>
            <w:tcW w:w="1975" w:type="dxa"/>
          </w:tcPr>
          <w:p w14:paraId="1F68E79E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60 000</w:t>
            </w:r>
          </w:p>
        </w:tc>
      </w:tr>
      <w:tr w:rsidR="004765CF" w:rsidRPr="004765CF" w14:paraId="6C8F0E91" w14:textId="77777777" w:rsidTr="00721BCF">
        <w:tc>
          <w:tcPr>
            <w:tcW w:w="7366" w:type="dxa"/>
          </w:tcPr>
          <w:p w14:paraId="57676A2D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Шахові годинники</w:t>
            </w:r>
          </w:p>
        </w:tc>
        <w:tc>
          <w:tcPr>
            <w:tcW w:w="1975" w:type="dxa"/>
          </w:tcPr>
          <w:p w14:paraId="35613084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10 000</w:t>
            </w:r>
          </w:p>
        </w:tc>
      </w:tr>
      <w:tr w:rsidR="004765CF" w:rsidRPr="004765CF" w14:paraId="5B6193B7" w14:textId="77777777" w:rsidTr="00721BCF">
        <w:tc>
          <w:tcPr>
            <w:tcW w:w="7366" w:type="dxa"/>
          </w:tcPr>
          <w:p w14:paraId="472ECFFB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Роутер</w:t>
            </w:r>
            <w:proofErr w:type="spellEnd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кабінет шахів </w:t>
            </w:r>
          </w:p>
        </w:tc>
        <w:tc>
          <w:tcPr>
            <w:tcW w:w="1975" w:type="dxa"/>
          </w:tcPr>
          <w:p w14:paraId="69ED9B09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2 000</w:t>
            </w:r>
          </w:p>
        </w:tc>
      </w:tr>
      <w:tr w:rsidR="004765CF" w:rsidRPr="004765CF" w14:paraId="60DC45CC" w14:textId="77777777" w:rsidTr="00721BCF">
        <w:tc>
          <w:tcPr>
            <w:tcW w:w="7366" w:type="dxa"/>
          </w:tcPr>
          <w:p w14:paraId="496CBF74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Туристичне спорядження </w:t>
            </w:r>
          </w:p>
        </w:tc>
        <w:tc>
          <w:tcPr>
            <w:tcW w:w="1975" w:type="dxa"/>
          </w:tcPr>
          <w:p w14:paraId="6BF99529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9 984</w:t>
            </w:r>
          </w:p>
        </w:tc>
      </w:tr>
      <w:tr w:rsidR="004765CF" w:rsidRPr="004765CF" w14:paraId="24EE4B52" w14:textId="77777777" w:rsidTr="00721BCF">
        <w:tc>
          <w:tcPr>
            <w:tcW w:w="7366" w:type="dxa"/>
          </w:tcPr>
          <w:p w14:paraId="7D6E7F58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Металопластикові двері та </w:t>
            </w:r>
            <w:proofErr w:type="spellStart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жалюзь</w:t>
            </w:r>
            <w:proofErr w:type="spellEnd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коридор </w:t>
            </w: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поверху</w:t>
            </w:r>
          </w:p>
        </w:tc>
        <w:tc>
          <w:tcPr>
            <w:tcW w:w="1975" w:type="dxa"/>
          </w:tcPr>
          <w:p w14:paraId="131843D0" w14:textId="77777777" w:rsidR="004765CF" w:rsidRPr="004765CF" w:rsidRDefault="004765CF" w:rsidP="00753D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19 780</w:t>
            </w:r>
          </w:p>
        </w:tc>
      </w:tr>
      <w:tr w:rsidR="004765CF" w:rsidRPr="004765CF" w14:paraId="53F31361" w14:textId="77777777" w:rsidTr="00721BCF">
        <w:tc>
          <w:tcPr>
            <w:tcW w:w="7366" w:type="dxa"/>
          </w:tcPr>
          <w:p w14:paraId="64CC4A93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Гурток «Бджільництва» 2 вулики та інвентар</w:t>
            </w:r>
          </w:p>
        </w:tc>
        <w:tc>
          <w:tcPr>
            <w:tcW w:w="1975" w:type="dxa"/>
          </w:tcPr>
          <w:p w14:paraId="0C55D5AD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6 850</w:t>
            </w:r>
          </w:p>
        </w:tc>
      </w:tr>
      <w:tr w:rsidR="004765CF" w:rsidRPr="004765CF" w14:paraId="69359B16" w14:textId="77777777" w:rsidTr="00721BCF">
        <w:tc>
          <w:tcPr>
            <w:tcW w:w="7366" w:type="dxa"/>
          </w:tcPr>
          <w:p w14:paraId="2F3B5FA8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Благодійна допомога «</w:t>
            </w:r>
            <w:proofErr w:type="spellStart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Кроноспан</w:t>
            </w:r>
            <w:proofErr w:type="spellEnd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ламіновану тирсоплиту 116 </w:t>
            </w:r>
            <w:proofErr w:type="spellStart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м.кв</w:t>
            </w:r>
            <w:proofErr w:type="spellEnd"/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5" w:type="dxa"/>
          </w:tcPr>
          <w:p w14:paraId="13D18DB2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21 422</w:t>
            </w:r>
          </w:p>
        </w:tc>
      </w:tr>
      <w:tr w:rsidR="004765CF" w:rsidRPr="004765CF" w14:paraId="02497E94" w14:textId="77777777" w:rsidTr="00721BCF">
        <w:tc>
          <w:tcPr>
            <w:tcW w:w="7366" w:type="dxa"/>
          </w:tcPr>
          <w:p w14:paraId="488B8863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975" w:type="dxa"/>
          </w:tcPr>
          <w:p w14:paraId="2BFC1F4C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20 000</w:t>
            </w:r>
          </w:p>
        </w:tc>
      </w:tr>
      <w:tr w:rsidR="004765CF" w:rsidRPr="004765CF" w14:paraId="3E4BD7C8" w14:textId="77777777" w:rsidTr="00721BCF">
        <w:tc>
          <w:tcPr>
            <w:tcW w:w="7366" w:type="dxa"/>
          </w:tcPr>
          <w:p w14:paraId="5889B0AE" w14:textId="77777777" w:rsidR="004765CF" w:rsidRPr="004765CF" w:rsidRDefault="004765CF" w:rsidP="00DD7A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</w:t>
            </w:r>
          </w:p>
        </w:tc>
        <w:tc>
          <w:tcPr>
            <w:tcW w:w="1975" w:type="dxa"/>
          </w:tcPr>
          <w:p w14:paraId="354BF6E7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5CF">
              <w:rPr>
                <w:rFonts w:ascii="Times New Roman" w:eastAsia="Calibri" w:hAnsi="Times New Roman" w:cs="Times New Roman"/>
                <w:sz w:val="24"/>
                <w:szCs w:val="24"/>
              </w:rPr>
              <w:t>15 000</w:t>
            </w:r>
          </w:p>
        </w:tc>
      </w:tr>
      <w:tr w:rsidR="004765CF" w:rsidRPr="004765CF" w14:paraId="6C9A6DDD" w14:textId="77777777" w:rsidTr="00721BCF">
        <w:tc>
          <w:tcPr>
            <w:tcW w:w="7366" w:type="dxa"/>
          </w:tcPr>
          <w:p w14:paraId="7EA1E1A7" w14:textId="77777777" w:rsidR="004765CF" w:rsidRPr="004765CF" w:rsidRDefault="004765CF" w:rsidP="00DD7A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76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Всього</w:t>
            </w:r>
            <w:proofErr w:type="spellEnd"/>
          </w:p>
        </w:tc>
        <w:tc>
          <w:tcPr>
            <w:tcW w:w="1975" w:type="dxa"/>
          </w:tcPr>
          <w:p w14:paraId="235AC73E" w14:textId="77777777" w:rsidR="004765CF" w:rsidRPr="004765CF" w:rsidRDefault="004765CF" w:rsidP="00DD7A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76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702 721</w:t>
            </w:r>
          </w:p>
        </w:tc>
      </w:tr>
    </w:tbl>
    <w:p w14:paraId="7B75970A" w14:textId="77777777" w:rsidR="004765CF" w:rsidRPr="004765CF" w:rsidRDefault="004765CF" w:rsidP="00DD7A77">
      <w:pPr>
        <w:tabs>
          <w:tab w:val="left" w:pos="851"/>
        </w:tabs>
        <w:spacing w:after="0" w:line="240" w:lineRule="auto"/>
        <w:ind w:firstLine="567"/>
        <w:contextualSpacing/>
        <w:jc w:val="both"/>
      </w:pPr>
    </w:p>
    <w:p w14:paraId="0E196F89" w14:textId="3D683585" w:rsidR="000B65EA" w:rsidRDefault="000B65EA" w:rsidP="002A16C3">
      <w:pPr>
        <w:spacing w:after="0" w:line="276" w:lineRule="auto"/>
        <w:ind w:firstLine="567"/>
        <w:jc w:val="center"/>
        <w:rPr>
          <w:b/>
        </w:rPr>
      </w:pPr>
      <w:r w:rsidRPr="000B65EA">
        <w:rPr>
          <w:b/>
        </w:rPr>
        <w:t>ПРИОРІТЕТНІ НАПРЯМКИ РОБОТИ НА 202</w:t>
      </w:r>
      <w:r w:rsidR="00DB67C3">
        <w:rPr>
          <w:b/>
        </w:rPr>
        <w:t>4</w:t>
      </w:r>
      <w:r w:rsidRPr="000B65EA">
        <w:rPr>
          <w:b/>
        </w:rPr>
        <w:t>-202</w:t>
      </w:r>
      <w:r w:rsidR="00DB67C3">
        <w:rPr>
          <w:b/>
        </w:rPr>
        <w:t>5</w:t>
      </w:r>
      <w:r w:rsidRPr="000B65EA">
        <w:rPr>
          <w:b/>
        </w:rPr>
        <w:t xml:space="preserve"> Н.Р.</w:t>
      </w:r>
    </w:p>
    <w:p w14:paraId="57354DEA" w14:textId="4A045FF5" w:rsidR="000B65EA" w:rsidRPr="000B65EA" w:rsidRDefault="000B65EA" w:rsidP="002A16C3">
      <w:pPr>
        <w:pStyle w:val="a7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</w:t>
      </w:r>
      <w:r w:rsidRPr="000B65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береження мережі гуртків з метою створення додаткових можливостей для творчого, духовного, інтелектуального і фізичного розвитку вихованців</w:t>
      </w:r>
      <w:r w:rsidR="004A43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0DCD6476" w14:textId="77777777" w:rsidR="000B65EA" w:rsidRPr="000B65EA" w:rsidRDefault="000B65EA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contextualSpacing/>
        <w:jc w:val="both"/>
      </w:pPr>
      <w:r w:rsidRPr="000B65EA">
        <w:t>Забезпечення ефективного впровадження сучасних інформаційно-комунікаційних технологій.</w:t>
      </w:r>
    </w:p>
    <w:p w14:paraId="1B93B167" w14:textId="77777777" w:rsidR="000B65EA" w:rsidRPr="000B65EA" w:rsidRDefault="000B65EA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contextualSpacing/>
        <w:jc w:val="both"/>
      </w:pPr>
      <w:r w:rsidRPr="000B65EA">
        <w:t>Оновлення та поповнення матеріально-технічної та дидактичної бази закладу:</w:t>
      </w:r>
    </w:p>
    <w:p w14:paraId="0C0973AE" w14:textId="612489B5" w:rsidR="000B65EA" w:rsidRPr="00D94677" w:rsidRDefault="00D94677" w:rsidP="002A16C3">
      <w:pPr>
        <w:pStyle w:val="a7"/>
        <w:numPr>
          <w:ilvl w:val="1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677">
        <w:rPr>
          <w:rFonts w:ascii="Times New Roman" w:hAnsi="Times New Roman" w:cs="Times New Roman"/>
          <w:sz w:val="28"/>
          <w:szCs w:val="28"/>
        </w:rPr>
        <w:t>п</w:t>
      </w:r>
      <w:r w:rsidR="000B65EA" w:rsidRPr="00D94677">
        <w:rPr>
          <w:rFonts w:ascii="Times New Roman" w:hAnsi="Times New Roman" w:cs="Times New Roman"/>
          <w:sz w:val="28"/>
          <w:szCs w:val="28"/>
        </w:rPr>
        <w:t xml:space="preserve">ридбати 2 </w:t>
      </w:r>
      <w:r w:rsidR="003F4D2B" w:rsidRPr="00D94677">
        <w:rPr>
          <w:rFonts w:ascii="Times New Roman" w:hAnsi="Times New Roman" w:cs="Times New Roman"/>
          <w:sz w:val="28"/>
          <w:szCs w:val="28"/>
        </w:rPr>
        <w:t>ноутбуки в кабінет</w:t>
      </w:r>
      <w:r w:rsidR="003F4D2B" w:rsidRPr="00B3201B">
        <w:rPr>
          <w:rFonts w:ascii="Times New Roman" w:hAnsi="Times New Roman" w:cs="Times New Roman"/>
          <w:sz w:val="28"/>
          <w:szCs w:val="28"/>
        </w:rPr>
        <w:t xml:space="preserve"> </w:t>
      </w:r>
      <w:r w:rsidR="00B3201B" w:rsidRPr="00B3201B">
        <w:rPr>
          <w:rFonts w:ascii="Times New Roman" w:eastAsia="Times New Roman" w:hAnsi="Times New Roman" w:cs="Times New Roman"/>
          <w:sz w:val="28"/>
          <w:szCs w:val="28"/>
          <w:lang w:eastAsia="uk-UA"/>
        </w:rPr>
        <w:t>«Художня комп′ютерна анімація»;</w:t>
      </w:r>
    </w:p>
    <w:p w14:paraId="76985C26" w14:textId="62B80CB0" w:rsidR="000B65EA" w:rsidRDefault="00B3201B" w:rsidP="002A16C3">
      <w:pPr>
        <w:numPr>
          <w:ilvl w:val="1"/>
          <w:numId w:val="2"/>
        </w:numPr>
        <w:tabs>
          <w:tab w:val="left" w:pos="993"/>
        </w:tabs>
        <w:spacing w:after="0" w:line="276" w:lineRule="auto"/>
        <w:ind w:left="0" w:firstLine="709"/>
        <w:contextualSpacing/>
        <w:jc w:val="both"/>
      </w:pPr>
      <w:r>
        <w:t xml:space="preserve">здійснити </w:t>
      </w:r>
      <w:r w:rsidR="00D94677">
        <w:t>п</w:t>
      </w:r>
      <w:r w:rsidR="003F4D2B">
        <w:t>оточний ремонт коридору третього поверху до 30.12</w:t>
      </w:r>
      <w:r w:rsidR="000B65EA" w:rsidRPr="000B65EA">
        <w:t>.</w:t>
      </w:r>
      <w:r w:rsidR="003F4D2B">
        <w:t>2024р.</w:t>
      </w:r>
      <w:r w:rsidR="00D94677">
        <w:t>;</w:t>
      </w:r>
    </w:p>
    <w:p w14:paraId="0BAD762C" w14:textId="23070635" w:rsidR="003F4D2B" w:rsidRPr="000B65EA" w:rsidRDefault="00D94677" w:rsidP="002A16C3">
      <w:pPr>
        <w:numPr>
          <w:ilvl w:val="1"/>
          <w:numId w:val="2"/>
        </w:numPr>
        <w:tabs>
          <w:tab w:val="left" w:pos="993"/>
        </w:tabs>
        <w:spacing w:after="0" w:line="276" w:lineRule="auto"/>
        <w:ind w:left="0" w:firstLine="709"/>
        <w:contextualSpacing/>
        <w:jc w:val="both"/>
      </w:pPr>
      <w:r>
        <w:t>п</w:t>
      </w:r>
      <w:r w:rsidR="007E31D4">
        <w:t>ридбати 4 скрипки та 4 бандури до 30.05. 2025р.</w:t>
      </w:r>
    </w:p>
    <w:p w14:paraId="4E142546" w14:textId="4760015D" w:rsidR="000B65EA" w:rsidRPr="000B65EA" w:rsidRDefault="000B65EA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contextualSpacing/>
        <w:jc w:val="both"/>
      </w:pPr>
      <w:r w:rsidRPr="000B65EA">
        <w:t>Розширення мережі гуртків до 15.09.202</w:t>
      </w:r>
      <w:r w:rsidR="007E31D4">
        <w:t>4</w:t>
      </w:r>
      <w:r w:rsidRPr="000B65EA">
        <w:t>р.</w:t>
      </w:r>
    </w:p>
    <w:p w14:paraId="75E6D7DA" w14:textId="2B284907" w:rsidR="000B65EA" w:rsidRPr="000B65EA" w:rsidRDefault="000B65EA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right="-143" w:firstLine="709"/>
        <w:contextualSpacing/>
        <w:jc w:val="both"/>
      </w:pPr>
      <w:r w:rsidRPr="000B65EA">
        <w:t>Популяриз</w:t>
      </w:r>
      <w:r w:rsidR="00B3201B">
        <w:t>ація</w:t>
      </w:r>
      <w:r w:rsidRPr="000B65EA">
        <w:t xml:space="preserve"> робот</w:t>
      </w:r>
      <w:r w:rsidR="00B3201B">
        <w:t>и</w:t>
      </w:r>
      <w:r w:rsidRPr="000B65EA">
        <w:t xml:space="preserve"> гуртків закладу та педагогічного колективу в цілому через засоби масової інформації, соціальні мережі, сайт закладу.</w:t>
      </w:r>
    </w:p>
    <w:p w14:paraId="5F98C8F6" w14:textId="6BDEE724" w:rsidR="007E31D4" w:rsidRDefault="00A70BA6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right="-143" w:firstLine="709"/>
        <w:contextualSpacing/>
        <w:jc w:val="both"/>
      </w:pPr>
      <w:bookmarkStart w:id="1" w:name="_Hlk168923372"/>
      <w:r>
        <w:t>Проаналізувати роботу</w:t>
      </w:r>
      <w:r w:rsidR="000B65EA" w:rsidRPr="000B65EA">
        <w:t>, систематизувати і підготувати документи на підтвердження звання «</w:t>
      </w:r>
      <w:r w:rsidR="007E31D4" w:rsidRPr="007E31D4">
        <w:rPr>
          <w:rFonts w:eastAsia="Times New Roman"/>
          <w:lang w:eastAsia="ru-RU"/>
        </w:rPr>
        <w:t>Народний художній колектив» ансамбл</w:t>
      </w:r>
      <w:r>
        <w:rPr>
          <w:rFonts w:eastAsia="Times New Roman"/>
          <w:lang w:eastAsia="ru-RU"/>
        </w:rPr>
        <w:t>ю</w:t>
      </w:r>
      <w:r w:rsidR="007E31D4" w:rsidRPr="007E31D4">
        <w:rPr>
          <w:rFonts w:eastAsia="Times New Roman"/>
          <w:lang w:eastAsia="ru-RU"/>
        </w:rPr>
        <w:t xml:space="preserve"> народного танцю «Щасливе дитинство»</w:t>
      </w:r>
      <w:r w:rsidR="007E31D4" w:rsidRPr="007E31D4">
        <w:t xml:space="preserve"> </w:t>
      </w:r>
      <w:r w:rsidR="007E31D4">
        <w:t xml:space="preserve">(Грицевич І.Л.) </w:t>
      </w:r>
      <w:r w:rsidR="000B65EA" w:rsidRPr="000B65EA">
        <w:t>до 01.0</w:t>
      </w:r>
      <w:r>
        <w:t>9</w:t>
      </w:r>
      <w:r w:rsidR="000B65EA" w:rsidRPr="000B65EA">
        <w:t>.202</w:t>
      </w:r>
      <w:r>
        <w:t>4</w:t>
      </w:r>
      <w:r w:rsidR="000B65EA" w:rsidRPr="000B65EA">
        <w:t xml:space="preserve"> р.</w:t>
      </w:r>
    </w:p>
    <w:bookmarkEnd w:id="1"/>
    <w:p w14:paraId="50EC438C" w14:textId="0E234E09" w:rsidR="000B65EA" w:rsidRPr="007E31D4" w:rsidRDefault="007E31D4" w:rsidP="002A16C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right="-143" w:firstLine="709"/>
        <w:contextualSpacing/>
        <w:jc w:val="both"/>
      </w:pPr>
      <w:r w:rsidRPr="007E31D4">
        <w:rPr>
          <w:rFonts w:eastAsia="Times New Roman"/>
          <w:bCs/>
          <w:iCs/>
          <w:lang w:eastAsia="ru-RU"/>
        </w:rPr>
        <w:t>Продовж</w:t>
      </w:r>
      <w:r w:rsidR="00B3201B">
        <w:rPr>
          <w:rFonts w:eastAsia="Times New Roman"/>
          <w:bCs/>
          <w:iCs/>
          <w:lang w:eastAsia="ru-RU"/>
        </w:rPr>
        <w:t>ити</w:t>
      </w:r>
      <w:r w:rsidRPr="007E31D4">
        <w:rPr>
          <w:rFonts w:eastAsia="Times New Roman"/>
          <w:bCs/>
          <w:iCs/>
          <w:lang w:eastAsia="ru-RU"/>
        </w:rPr>
        <w:t xml:space="preserve"> співпрац</w:t>
      </w:r>
      <w:r w:rsidR="00B3201B">
        <w:rPr>
          <w:rFonts w:eastAsia="Times New Roman"/>
          <w:bCs/>
          <w:iCs/>
          <w:lang w:eastAsia="ru-RU"/>
        </w:rPr>
        <w:t>ю</w:t>
      </w:r>
      <w:r w:rsidRPr="007E31D4">
        <w:rPr>
          <w:rFonts w:eastAsia="Times New Roman"/>
          <w:bCs/>
          <w:iCs/>
          <w:lang w:eastAsia="ru-RU"/>
        </w:rPr>
        <w:t xml:space="preserve"> з закладами позашкільної освіти України, з громадськими організаціями та науковими установами</w:t>
      </w:r>
      <w:r w:rsidR="004A43DC">
        <w:rPr>
          <w:rFonts w:eastAsia="Times New Roman"/>
          <w:bCs/>
          <w:iCs/>
          <w:lang w:eastAsia="ru-RU"/>
        </w:rPr>
        <w:t>.</w:t>
      </w:r>
    </w:p>
    <w:sectPr w:rsidR="000B65EA" w:rsidRPr="007E31D4" w:rsidSect="00C30A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093"/>
    <w:multiLevelType w:val="multilevel"/>
    <w:tmpl w:val="0C22C90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647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CF833CC"/>
    <w:multiLevelType w:val="hybridMultilevel"/>
    <w:tmpl w:val="189EC0AA"/>
    <w:lvl w:ilvl="0" w:tplc="BA7221F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C437DC"/>
    <w:multiLevelType w:val="hybridMultilevel"/>
    <w:tmpl w:val="49B06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4138D"/>
    <w:multiLevelType w:val="hybridMultilevel"/>
    <w:tmpl w:val="2228D240"/>
    <w:lvl w:ilvl="0" w:tplc="50124144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" w15:restartNumberingAfterBreak="0">
    <w:nsid w:val="49B15A0A"/>
    <w:multiLevelType w:val="hybridMultilevel"/>
    <w:tmpl w:val="3CA0552C"/>
    <w:lvl w:ilvl="0" w:tplc="D916A60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F2112C"/>
    <w:multiLevelType w:val="hybridMultilevel"/>
    <w:tmpl w:val="DD1E60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F03AF"/>
    <w:multiLevelType w:val="hybridMultilevel"/>
    <w:tmpl w:val="BB2AE744"/>
    <w:lvl w:ilvl="0" w:tplc="3B98AC9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83" w:hanging="360"/>
      </w:pPr>
    </w:lvl>
    <w:lvl w:ilvl="2" w:tplc="0422001B" w:tentative="1">
      <w:start w:val="1"/>
      <w:numFmt w:val="lowerRoman"/>
      <w:lvlText w:val="%3."/>
      <w:lvlJc w:val="right"/>
      <w:pPr>
        <w:ind w:left="2103" w:hanging="180"/>
      </w:pPr>
    </w:lvl>
    <w:lvl w:ilvl="3" w:tplc="0422000F" w:tentative="1">
      <w:start w:val="1"/>
      <w:numFmt w:val="decimal"/>
      <w:lvlText w:val="%4."/>
      <w:lvlJc w:val="left"/>
      <w:pPr>
        <w:ind w:left="2823" w:hanging="360"/>
      </w:pPr>
    </w:lvl>
    <w:lvl w:ilvl="4" w:tplc="04220019" w:tentative="1">
      <w:start w:val="1"/>
      <w:numFmt w:val="lowerLetter"/>
      <w:lvlText w:val="%5."/>
      <w:lvlJc w:val="left"/>
      <w:pPr>
        <w:ind w:left="3543" w:hanging="360"/>
      </w:pPr>
    </w:lvl>
    <w:lvl w:ilvl="5" w:tplc="0422001B" w:tentative="1">
      <w:start w:val="1"/>
      <w:numFmt w:val="lowerRoman"/>
      <w:lvlText w:val="%6."/>
      <w:lvlJc w:val="right"/>
      <w:pPr>
        <w:ind w:left="4263" w:hanging="180"/>
      </w:pPr>
    </w:lvl>
    <w:lvl w:ilvl="6" w:tplc="0422000F" w:tentative="1">
      <w:start w:val="1"/>
      <w:numFmt w:val="decimal"/>
      <w:lvlText w:val="%7."/>
      <w:lvlJc w:val="left"/>
      <w:pPr>
        <w:ind w:left="4983" w:hanging="360"/>
      </w:pPr>
    </w:lvl>
    <w:lvl w:ilvl="7" w:tplc="04220019" w:tentative="1">
      <w:start w:val="1"/>
      <w:numFmt w:val="lowerLetter"/>
      <w:lvlText w:val="%8."/>
      <w:lvlJc w:val="left"/>
      <w:pPr>
        <w:ind w:left="5703" w:hanging="360"/>
      </w:pPr>
    </w:lvl>
    <w:lvl w:ilvl="8" w:tplc="0422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5E6E5CB6"/>
    <w:multiLevelType w:val="hybridMultilevel"/>
    <w:tmpl w:val="EA84682A"/>
    <w:lvl w:ilvl="0" w:tplc="3B98AC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A7D08"/>
    <w:multiLevelType w:val="hybridMultilevel"/>
    <w:tmpl w:val="EB3E6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97"/>
    <w:rsid w:val="0004419F"/>
    <w:rsid w:val="000B65EA"/>
    <w:rsid w:val="00234686"/>
    <w:rsid w:val="00296CF6"/>
    <w:rsid w:val="002A16C3"/>
    <w:rsid w:val="002F09E9"/>
    <w:rsid w:val="003F4D2B"/>
    <w:rsid w:val="00407FCC"/>
    <w:rsid w:val="00463AE6"/>
    <w:rsid w:val="004765CF"/>
    <w:rsid w:val="004A43DC"/>
    <w:rsid w:val="00565B72"/>
    <w:rsid w:val="005B6FCB"/>
    <w:rsid w:val="005D2B02"/>
    <w:rsid w:val="00721BCF"/>
    <w:rsid w:val="00753DFF"/>
    <w:rsid w:val="007D3A41"/>
    <w:rsid w:val="007E31D4"/>
    <w:rsid w:val="00837489"/>
    <w:rsid w:val="00992E82"/>
    <w:rsid w:val="009A2BCE"/>
    <w:rsid w:val="00A70BA6"/>
    <w:rsid w:val="00AC4F58"/>
    <w:rsid w:val="00AF1086"/>
    <w:rsid w:val="00B3201B"/>
    <w:rsid w:val="00B63F8B"/>
    <w:rsid w:val="00C21620"/>
    <w:rsid w:val="00C30A52"/>
    <w:rsid w:val="00CB0673"/>
    <w:rsid w:val="00CE1CAE"/>
    <w:rsid w:val="00D751F0"/>
    <w:rsid w:val="00D94677"/>
    <w:rsid w:val="00D94E2A"/>
    <w:rsid w:val="00D963F3"/>
    <w:rsid w:val="00DB67C3"/>
    <w:rsid w:val="00DD7A77"/>
    <w:rsid w:val="00E174AA"/>
    <w:rsid w:val="00EE18C5"/>
    <w:rsid w:val="00EF7C86"/>
    <w:rsid w:val="00F7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6BC0"/>
  <w15:chartTrackingRefBased/>
  <w15:docId w15:val="{780A93B0-651B-48AE-BADC-CAAFE4A2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65CF"/>
  </w:style>
  <w:style w:type="paragraph" w:styleId="a3">
    <w:name w:val="Body Text Indent"/>
    <w:basedOn w:val="a"/>
    <w:link w:val="a4"/>
    <w:unhideWhenUsed/>
    <w:rsid w:val="004765CF"/>
    <w:pPr>
      <w:shd w:val="clear" w:color="auto" w:fill="FFFFFF"/>
      <w:spacing w:after="0" w:line="360" w:lineRule="auto"/>
      <w:ind w:firstLine="567"/>
      <w:jc w:val="both"/>
    </w:pPr>
    <w:rPr>
      <w:rFonts w:eastAsia="Times New Roman"/>
      <w:b/>
      <w:bCs/>
      <w:i/>
      <w:iCs/>
      <w:sz w:val="32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765CF"/>
    <w:rPr>
      <w:rFonts w:eastAsia="Times New Roman"/>
      <w:b/>
      <w:bCs/>
      <w:i/>
      <w:iCs/>
      <w:sz w:val="32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765CF"/>
    <w:pPr>
      <w:spacing w:after="120" w:line="480" w:lineRule="auto"/>
      <w:ind w:left="283"/>
    </w:pPr>
    <w:rPr>
      <w:rFonts w:asciiTheme="minorHAnsi" w:hAnsiTheme="minorHAnsi" w:cstheme="minorBidi"/>
      <w:sz w:val="22"/>
      <w:szCs w:val="22"/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765CF"/>
    <w:rPr>
      <w:rFonts w:asciiTheme="minorHAnsi" w:hAnsiTheme="minorHAnsi" w:cstheme="minorBidi"/>
      <w:sz w:val="22"/>
      <w:szCs w:val="22"/>
      <w:lang w:val="ru-RU"/>
    </w:rPr>
  </w:style>
  <w:style w:type="paragraph" w:styleId="a5">
    <w:name w:val="Body Text"/>
    <w:basedOn w:val="a"/>
    <w:link w:val="a6"/>
    <w:uiPriority w:val="99"/>
    <w:unhideWhenUsed/>
    <w:rsid w:val="004765CF"/>
    <w:pPr>
      <w:spacing w:after="120"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4765CF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4765CF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a8">
    <w:name w:val="Table Grid"/>
    <w:basedOn w:val="a1"/>
    <w:uiPriority w:val="39"/>
    <w:rsid w:val="004765C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4765C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765CF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765CF"/>
    <w:rPr>
      <w:rFonts w:asciiTheme="minorHAnsi" w:hAnsiTheme="minorHAnsi" w:cstheme="minorBid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765C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765CF"/>
    <w:rPr>
      <w:rFonts w:asciiTheme="minorHAnsi" w:hAnsiTheme="minorHAnsi" w:cstheme="minorBid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76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765CF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8"/>
    <w:uiPriority w:val="39"/>
    <w:rsid w:val="004765C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39"/>
    <w:rsid w:val="004765C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4765C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f1">
    <w:name w:val="Strong"/>
    <w:basedOn w:val="a0"/>
    <w:uiPriority w:val="22"/>
    <w:qFormat/>
    <w:rsid w:val="004765CF"/>
    <w:rPr>
      <w:b/>
      <w:bCs/>
    </w:rPr>
  </w:style>
  <w:style w:type="table" w:customStyle="1" w:styleId="5">
    <w:name w:val="Сетка таблицы5"/>
    <w:basedOn w:val="a1"/>
    <w:uiPriority w:val="39"/>
    <w:rsid w:val="004765C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4765C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4765CF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4765CF"/>
    <w:rPr>
      <w:color w:val="605E5C"/>
      <w:shd w:val="clear" w:color="auto" w:fill="E1DFDD"/>
    </w:rPr>
  </w:style>
  <w:style w:type="table" w:customStyle="1" w:styleId="51">
    <w:name w:val="Сетка таблицы51"/>
    <w:basedOn w:val="a1"/>
    <w:next w:val="a8"/>
    <w:uiPriority w:val="39"/>
    <w:rsid w:val="004765CF"/>
    <w:pPr>
      <w:spacing w:after="0" w:line="240" w:lineRule="auto"/>
    </w:pPr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-win.c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hpgromadi.org.ua/grant/chas-diiaty-ukraino/chas-diiaty-ukraino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К-ть педагогів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1C7-4DC7-8782-8D47C1410A5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1C7-4DC7-8782-8D47C1410A5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1C7-4DC7-8782-8D47C1410A5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1C7-4DC7-8782-8D47C1410A5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2021-2022</c:v>
                </c:pt>
                <c:pt idx="1">
                  <c:v>2022-2023</c:v>
                </c:pt>
                <c:pt idx="2">
                  <c:v>2023-2024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11</c:v>
                </c:pt>
                <c:pt idx="2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1C7-4DC7-8782-8D47C1410A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2020-2021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Міські конкурси</c:v>
                </c:pt>
                <c:pt idx="1">
                  <c:v>Обласні конкурси</c:v>
                </c:pt>
                <c:pt idx="2">
                  <c:v>Всеукраїнські конкурси</c:v>
                </c:pt>
                <c:pt idx="3">
                  <c:v>Міжнародні конкурси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</c:v>
                </c:pt>
                <c:pt idx="1">
                  <c:v>52</c:v>
                </c:pt>
                <c:pt idx="2">
                  <c:v>46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EE-429D-8E4E-744FEF6907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2021-2022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Міські конкурси</c:v>
                </c:pt>
                <c:pt idx="1">
                  <c:v>Обласні конкурси</c:v>
                </c:pt>
                <c:pt idx="2">
                  <c:v>Всеукраїнські конкурси</c:v>
                </c:pt>
                <c:pt idx="3">
                  <c:v>Міжнародні конкурси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39</c:v>
                </c:pt>
                <c:pt idx="1">
                  <c:v>69</c:v>
                </c:pt>
                <c:pt idx="2">
                  <c:v>57</c:v>
                </c:pt>
                <c:pt idx="3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4EE-429D-8E4E-744FEF6907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2022-2023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Міські конкурси</c:v>
                </c:pt>
                <c:pt idx="1">
                  <c:v>Обласні конкурси</c:v>
                </c:pt>
                <c:pt idx="2">
                  <c:v>Всеукраїнські конкурси</c:v>
                </c:pt>
                <c:pt idx="3">
                  <c:v>Міжнародні конкурси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50</c:v>
                </c:pt>
                <c:pt idx="1">
                  <c:v>51</c:v>
                </c:pt>
                <c:pt idx="2">
                  <c:v>61</c:v>
                </c:pt>
                <c:pt idx="3">
                  <c:v>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4EE-429D-8E4E-744FEF69073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2023-2024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Міські конкурси</c:v>
                </c:pt>
                <c:pt idx="1">
                  <c:v>Обласні конкурси</c:v>
                </c:pt>
                <c:pt idx="2">
                  <c:v>Всеукраїнські конкурси</c:v>
                </c:pt>
                <c:pt idx="3">
                  <c:v>Міжнародні конкурси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45</c:v>
                </c:pt>
                <c:pt idx="1">
                  <c:v>68</c:v>
                </c:pt>
                <c:pt idx="2">
                  <c:v>62</c:v>
                </c:pt>
                <c:pt idx="3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4EE-429D-8E4E-744FEF69073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502933600"/>
        <c:axId val="566827152"/>
      </c:barChart>
      <c:catAx>
        <c:axId val="50293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66827152"/>
        <c:crosses val="autoZero"/>
        <c:auto val="1"/>
        <c:lblAlgn val="ctr"/>
        <c:lblOffset val="100"/>
        <c:noMultiLvlLbl val="0"/>
      </c:catAx>
      <c:valAx>
        <c:axId val="566827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02933600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11303</Words>
  <Characters>6443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2024-06-10T12:48:00Z</cp:lastPrinted>
  <dcterms:created xsi:type="dcterms:W3CDTF">2024-06-12T14:24:00Z</dcterms:created>
  <dcterms:modified xsi:type="dcterms:W3CDTF">2024-06-12T14:24:00Z</dcterms:modified>
</cp:coreProperties>
</file>